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D3E" w:rsidRPr="00AA676B" w:rsidRDefault="009F5D3E" w:rsidP="009F5D3E">
      <w:pPr>
        <w:autoSpaceDE w:val="0"/>
        <w:autoSpaceDN w:val="0"/>
        <w:adjustRightInd w:val="0"/>
        <w:spacing w:after="0" w:line="240" w:lineRule="auto"/>
        <w:rPr>
          <w:rFonts w:ascii="AdvFRX" w:hAnsi="AdvFRX" w:cs="AdvFRX"/>
          <w:color w:val="000000" w:themeColor="text1"/>
          <w:sz w:val="40"/>
          <w:szCs w:val="40"/>
        </w:rPr>
      </w:pPr>
      <w:r w:rsidRPr="00AA676B">
        <w:rPr>
          <w:rFonts w:ascii="AdvFRX" w:hAnsi="AdvFRX" w:cs="AdvFRX"/>
          <w:color w:val="000000" w:themeColor="text1"/>
          <w:sz w:val="40"/>
          <w:szCs w:val="40"/>
        </w:rPr>
        <w:t>The Continuing Story of John Lennon</w:t>
      </w:r>
    </w:p>
    <w:p w:rsidR="009F5D3E" w:rsidRPr="00AA676B" w:rsidRDefault="009F5D3E" w:rsidP="009F5D3E">
      <w:pPr>
        <w:autoSpaceDE w:val="0"/>
        <w:autoSpaceDN w:val="0"/>
        <w:adjustRightInd w:val="0"/>
        <w:spacing w:after="0" w:line="240" w:lineRule="auto"/>
        <w:rPr>
          <w:rFonts w:ascii="AdvFRX" w:hAnsi="AdvFRX" w:cs="AdvFRX"/>
          <w:color w:val="000000" w:themeColor="text1"/>
          <w:sz w:val="28"/>
          <w:szCs w:val="28"/>
        </w:rPr>
      </w:pPr>
      <w:r w:rsidRPr="00AA676B">
        <w:rPr>
          <w:rFonts w:ascii="AdvFRX" w:hAnsi="AdvFRX" w:cs="AdvFRX"/>
          <w:color w:val="000000" w:themeColor="text1"/>
          <w:sz w:val="28"/>
          <w:szCs w:val="28"/>
        </w:rPr>
        <w:t xml:space="preserve">Ian </w:t>
      </w:r>
      <w:proofErr w:type="spellStart"/>
      <w:r w:rsidRPr="00AA676B">
        <w:rPr>
          <w:rFonts w:ascii="AdvFRX" w:hAnsi="AdvFRX" w:cs="AdvFRX"/>
          <w:color w:val="000000" w:themeColor="text1"/>
          <w:sz w:val="28"/>
          <w:szCs w:val="28"/>
        </w:rPr>
        <w:t>Inglis</w:t>
      </w:r>
      <w:proofErr w:type="spellEnd"/>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John Lennon’s death in New York City on the evening of December 8, 1980 brought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to</w:t>
      </w:r>
      <w:proofErr w:type="gramEnd"/>
      <w:r w:rsidRPr="00AA676B">
        <w:rPr>
          <w:rFonts w:ascii="AdvMO" w:hAnsi="AdvMO" w:cs="AdvMO"/>
          <w:color w:val="000000" w:themeColor="text1"/>
          <w:sz w:val="21"/>
          <w:szCs w:val="21"/>
        </w:rPr>
        <w:t xml:space="preserve"> many people a prolonged period of bewilderment, despair, and profound sorrow.</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Across America, a country whose introduction to the Beatles had coincided with a</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decade</w:t>
      </w:r>
      <w:proofErr w:type="gramEnd"/>
      <w:r w:rsidRPr="00AA676B">
        <w:rPr>
          <w:rFonts w:ascii="AdvMO" w:hAnsi="AdvMO" w:cs="AdvMO"/>
          <w:color w:val="000000" w:themeColor="text1"/>
          <w:sz w:val="21"/>
          <w:szCs w:val="21"/>
        </w:rPr>
        <w:t xml:space="preserve"> of political turmoil, military conflict and domestic tragedy; in Britain, where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the</w:t>
      </w:r>
      <w:proofErr w:type="gramEnd"/>
      <w:r w:rsidRPr="00AA676B">
        <w:rPr>
          <w:rFonts w:ascii="AdvMO" w:hAnsi="AdvMO" w:cs="AdvMO"/>
          <w:color w:val="000000" w:themeColor="text1"/>
          <w:sz w:val="21"/>
          <w:szCs w:val="21"/>
        </w:rPr>
        <w:t xml:space="preserve"> Beatles had been catalysts for the unprecedented social and cultural transformations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of</w:t>
      </w:r>
      <w:proofErr w:type="gramEnd"/>
      <w:r w:rsidRPr="00AA676B">
        <w:rPr>
          <w:rFonts w:ascii="AdvMO" w:hAnsi="AdvMO" w:cs="AdvMO"/>
          <w:color w:val="000000" w:themeColor="text1"/>
          <w:sz w:val="21"/>
          <w:szCs w:val="21"/>
        </w:rPr>
        <w:t xml:space="preserve"> the 1960s; and around a world where the physical and emotional disruptions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of</w:t>
      </w:r>
      <w:proofErr w:type="gramEnd"/>
      <w:r w:rsidRPr="00AA676B">
        <w:rPr>
          <w:rFonts w:ascii="AdvMO" w:hAnsi="AdvMO" w:cs="AdvMO"/>
          <w:color w:val="000000" w:themeColor="text1"/>
          <w:sz w:val="21"/>
          <w:szCs w:val="21"/>
        </w:rPr>
        <w:t xml:space="preserve"> </w:t>
      </w:r>
      <w:proofErr w:type="spellStart"/>
      <w:r w:rsidRPr="00AA676B">
        <w:rPr>
          <w:rFonts w:ascii="AdvMO" w:hAnsi="AdvMO" w:cs="AdvMO"/>
          <w:color w:val="000000" w:themeColor="text1"/>
          <w:sz w:val="21"/>
          <w:szCs w:val="21"/>
        </w:rPr>
        <w:t>Beatlemania</w:t>
      </w:r>
      <w:proofErr w:type="spellEnd"/>
      <w:r w:rsidRPr="00AA676B">
        <w:rPr>
          <w:rFonts w:ascii="AdvMO" w:hAnsi="AdvMO" w:cs="AdvMO"/>
          <w:color w:val="000000" w:themeColor="text1"/>
          <w:sz w:val="21"/>
          <w:szCs w:val="21"/>
        </w:rPr>
        <w:t xml:space="preserve"> had been joyfully celebrated, anger and grief gradually gave way to</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reflection</w:t>
      </w:r>
      <w:proofErr w:type="gramEnd"/>
      <w:r w:rsidRPr="00AA676B">
        <w:rPr>
          <w:rFonts w:ascii="AdvMO" w:hAnsi="AdvMO" w:cs="AdvMO"/>
          <w:color w:val="000000" w:themeColor="text1"/>
          <w:sz w:val="21"/>
          <w:szCs w:val="21"/>
        </w:rPr>
        <w:t xml:space="preserve"> and reconsideration. After his death, John Lennon the Beatle was reinvented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BMa1" w:hAnsi="AdvBMa1" w:cs="AdvBMa1"/>
          <w:color w:val="000000" w:themeColor="text1"/>
          <w:sz w:val="21"/>
          <w:szCs w:val="21"/>
        </w:rPr>
        <w:t>_</w:t>
      </w:r>
      <w:r w:rsidRPr="00AA676B">
        <w:rPr>
          <w:rFonts w:ascii="AdvMO" w:hAnsi="AdvMO" w:cs="AdvMO"/>
          <w:color w:val="000000" w:themeColor="text1"/>
          <w:sz w:val="8"/>
          <w:szCs w:val="8"/>
        </w:rPr>
        <w:t xml:space="preserve">/ </w:t>
      </w:r>
      <w:r w:rsidRPr="00AA676B">
        <w:rPr>
          <w:rFonts w:ascii="AdvMO" w:hAnsi="AdvMO" w:cs="AdvMO"/>
          <w:color w:val="000000" w:themeColor="text1"/>
          <w:sz w:val="21"/>
          <w:szCs w:val="21"/>
        </w:rPr>
        <w:t>as spiritual leader, as political activist, as avant-garde artist, as religious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messiah</w:t>
      </w:r>
      <w:proofErr w:type="gramEnd"/>
      <w:r w:rsidRPr="00AA676B">
        <w:rPr>
          <w:rFonts w:ascii="AdvMO" w:hAnsi="AdvMO" w:cs="AdvMO"/>
          <w:color w:val="000000" w:themeColor="text1"/>
          <w:sz w:val="21"/>
          <w:szCs w:val="21"/>
        </w:rPr>
        <w:t>, as contemporary philosopher, as intellectual guide.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As the twenty-fifth anniversary of his death is reached, these patterns show no sign</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of</w:t>
      </w:r>
      <w:proofErr w:type="gramEnd"/>
      <w:r w:rsidRPr="00AA676B">
        <w:rPr>
          <w:rFonts w:ascii="AdvMO" w:hAnsi="AdvMO" w:cs="AdvMO"/>
          <w:color w:val="000000" w:themeColor="text1"/>
          <w:sz w:val="21"/>
          <w:szCs w:val="21"/>
        </w:rPr>
        <w:t xml:space="preserve"> diminishing. Even in Britain, where the award of political </w:t>
      </w:r>
      <w:proofErr w:type="spellStart"/>
      <w:r w:rsidRPr="00AA676B">
        <w:rPr>
          <w:rFonts w:ascii="AdvMO" w:hAnsi="AdvMO" w:cs="AdvMO"/>
          <w:color w:val="000000" w:themeColor="text1"/>
          <w:sz w:val="21"/>
          <w:szCs w:val="21"/>
        </w:rPr>
        <w:t>honours</w:t>
      </w:r>
      <w:proofErr w:type="spellEnd"/>
      <w:r w:rsidRPr="00AA676B">
        <w:rPr>
          <w:rFonts w:ascii="AdvMO" w:hAnsi="AdvMO" w:cs="AdvMO"/>
          <w:color w:val="000000" w:themeColor="text1"/>
          <w:sz w:val="21"/>
          <w:szCs w:val="21"/>
        </w:rPr>
        <w:t xml:space="preserve"> to entertainers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has</w:t>
      </w:r>
      <w:proofErr w:type="gramEnd"/>
      <w:r w:rsidRPr="00AA676B">
        <w:rPr>
          <w:rFonts w:ascii="AdvMO" w:hAnsi="AdvMO" w:cs="AdvMO"/>
          <w:color w:val="000000" w:themeColor="text1"/>
          <w:sz w:val="21"/>
          <w:szCs w:val="21"/>
        </w:rPr>
        <w:t xml:space="preserve"> become unsurprising (Mick </w:t>
      </w:r>
      <w:proofErr w:type="spellStart"/>
      <w:r w:rsidRPr="00AA676B">
        <w:rPr>
          <w:rFonts w:ascii="AdvMO" w:hAnsi="AdvMO" w:cs="AdvMO"/>
          <w:color w:val="000000" w:themeColor="text1"/>
          <w:sz w:val="21"/>
          <w:szCs w:val="21"/>
        </w:rPr>
        <w:t>Jagger</w:t>
      </w:r>
      <w:proofErr w:type="spellEnd"/>
      <w:r w:rsidRPr="00AA676B">
        <w:rPr>
          <w:rFonts w:ascii="AdvMO" w:hAnsi="AdvMO" w:cs="AdvMO"/>
          <w:color w:val="000000" w:themeColor="text1"/>
          <w:sz w:val="21"/>
          <w:szCs w:val="21"/>
        </w:rPr>
        <w:t>, Elton John, Cliff Richard and Paul McCartney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have</w:t>
      </w:r>
      <w:proofErr w:type="gramEnd"/>
      <w:r w:rsidRPr="00AA676B">
        <w:rPr>
          <w:rFonts w:ascii="AdvMO" w:hAnsi="AdvMO" w:cs="AdvMO"/>
          <w:color w:val="000000" w:themeColor="text1"/>
          <w:sz w:val="21"/>
          <w:szCs w:val="21"/>
        </w:rPr>
        <w:t xml:space="preserve"> all been knighted) it is impossible to imagine any other popular musician being</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accorded</w:t>
      </w:r>
      <w:proofErr w:type="gramEnd"/>
      <w:r w:rsidRPr="00AA676B">
        <w:rPr>
          <w:rFonts w:ascii="AdvMO" w:hAnsi="AdvMO" w:cs="AdvMO"/>
          <w:color w:val="000000" w:themeColor="text1"/>
          <w:sz w:val="21"/>
          <w:szCs w:val="21"/>
        </w:rPr>
        <w:t xml:space="preserve"> the sort of romantic, populist status that John Lennon enjoys. Liverpool’s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decision</w:t>
      </w:r>
      <w:proofErr w:type="gramEnd"/>
      <w:r w:rsidRPr="00AA676B">
        <w:rPr>
          <w:rFonts w:ascii="AdvMO" w:hAnsi="AdvMO" w:cs="AdvMO"/>
          <w:color w:val="000000" w:themeColor="text1"/>
          <w:sz w:val="21"/>
          <w:szCs w:val="21"/>
        </w:rPr>
        <w:t xml:space="preserve"> in 2001 to re-brand its airport as Liverpool John Lennon Airport, and the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National Trust’s acquisition in 2002, on behalf of the nation, of the unremarkable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semi-detached</w:t>
      </w:r>
      <w:proofErr w:type="gramEnd"/>
      <w:r w:rsidRPr="00AA676B">
        <w:rPr>
          <w:rFonts w:ascii="AdvMO" w:hAnsi="AdvMO" w:cs="AdvMO"/>
          <w:color w:val="000000" w:themeColor="text1"/>
          <w:sz w:val="21"/>
          <w:szCs w:val="21"/>
        </w:rPr>
        <w:t>, suburban house in which he grew up, are just two recent examples of</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the</w:t>
      </w:r>
      <w:proofErr w:type="gramEnd"/>
      <w:r w:rsidRPr="00AA676B">
        <w:rPr>
          <w:rFonts w:ascii="AdvMO" w:hAnsi="AdvMO" w:cs="AdvMO"/>
          <w:color w:val="000000" w:themeColor="text1"/>
          <w:sz w:val="21"/>
          <w:szCs w:val="21"/>
        </w:rPr>
        <w:t xml:space="preserve"> continuing metamorphosis in Lennon’s ongoing journey from pop star to</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historical</w:t>
      </w:r>
      <w:proofErr w:type="gramEnd"/>
      <w:r w:rsidRPr="00AA676B">
        <w:rPr>
          <w:rFonts w:ascii="AdvMO" w:hAnsi="AdvMO" w:cs="AdvMO"/>
          <w:color w:val="000000" w:themeColor="text1"/>
          <w:sz w:val="21"/>
          <w:szCs w:val="21"/>
        </w:rPr>
        <w:t xml:space="preserve"> figure. And while the reputations of many of popular music’s casualties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have</w:t>
      </w:r>
      <w:proofErr w:type="gramEnd"/>
      <w:r w:rsidRPr="00AA676B">
        <w:rPr>
          <w:rFonts w:ascii="AdvMO" w:hAnsi="AdvMO" w:cs="AdvMO"/>
          <w:color w:val="000000" w:themeColor="text1"/>
          <w:sz w:val="21"/>
          <w:szCs w:val="21"/>
        </w:rPr>
        <w:t xml:space="preserve"> suffered different fates in the years since their deaths (Elvis Presley is seen as a</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bizarre</w:t>
      </w:r>
      <w:proofErr w:type="gramEnd"/>
      <w:r w:rsidRPr="00AA676B">
        <w:rPr>
          <w:rFonts w:ascii="AdvMO" w:hAnsi="AdvMO" w:cs="AdvMO"/>
          <w:color w:val="000000" w:themeColor="text1"/>
          <w:sz w:val="21"/>
          <w:szCs w:val="21"/>
        </w:rPr>
        <w:t xml:space="preserve"> and tragic character; Jim Morrison, Jimi Hendrix and Janis Joplin are revered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within</w:t>
      </w:r>
      <w:proofErr w:type="gramEnd"/>
      <w:r w:rsidRPr="00AA676B">
        <w:rPr>
          <w:rFonts w:ascii="AdvMO" w:hAnsi="AdvMO" w:cs="AdvMO"/>
          <w:color w:val="000000" w:themeColor="text1"/>
          <w:sz w:val="21"/>
          <w:szCs w:val="21"/>
        </w:rPr>
        <w:t xml:space="preserve"> their respective cults; Brian Jones has been largely forgotten), Lennon is alone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in</w:t>
      </w:r>
      <w:proofErr w:type="gramEnd"/>
      <w:r w:rsidRPr="00AA676B">
        <w:rPr>
          <w:rFonts w:ascii="AdvMO" w:hAnsi="AdvMO" w:cs="AdvMO"/>
          <w:color w:val="000000" w:themeColor="text1"/>
          <w:sz w:val="21"/>
          <w:szCs w:val="21"/>
        </w:rPr>
        <w:t xml:space="preserve"> maintaining a distinction which has been confirmed and amplified by each</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succeeding</w:t>
      </w:r>
      <w:proofErr w:type="gramEnd"/>
      <w:r w:rsidRPr="00AA676B">
        <w:rPr>
          <w:rFonts w:ascii="AdvMO" w:hAnsi="AdvMO" w:cs="AdvMO"/>
          <w:color w:val="000000" w:themeColor="text1"/>
          <w:sz w:val="21"/>
          <w:szCs w:val="21"/>
        </w:rPr>
        <w:t xml:space="preserve"> cohort of musicians and fans.</w:t>
      </w:r>
    </w:p>
    <w:p w:rsidR="009F5D3E" w:rsidRPr="00AA676B" w:rsidRDefault="009F5D3E" w:rsidP="009F5D3E">
      <w:pPr>
        <w:autoSpaceDE w:val="0"/>
        <w:autoSpaceDN w:val="0"/>
        <w:adjustRightInd w:val="0"/>
        <w:spacing w:after="0" w:line="240" w:lineRule="auto"/>
        <w:rPr>
          <w:rFonts w:ascii="AdvMOB" w:hAnsi="AdvMOB" w:cs="AdvMOB"/>
          <w:color w:val="000000" w:themeColor="text1"/>
          <w:sz w:val="21"/>
          <w:szCs w:val="21"/>
        </w:rPr>
      </w:pPr>
      <w:r w:rsidRPr="00AA676B">
        <w:rPr>
          <w:rFonts w:ascii="AdvMOB" w:hAnsi="AdvMOB" w:cs="AdvMOB"/>
          <w:color w:val="000000" w:themeColor="text1"/>
          <w:sz w:val="21"/>
          <w:szCs w:val="21"/>
        </w:rPr>
        <w:t>Status beyond music</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Of course, this tendency to appraise Lennon and the Beatles in non-musical terms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had</w:t>
      </w:r>
      <w:proofErr w:type="gramEnd"/>
      <w:r w:rsidRPr="00AA676B">
        <w:rPr>
          <w:rFonts w:ascii="AdvMO" w:hAnsi="AdvMO" w:cs="AdvMO"/>
          <w:color w:val="000000" w:themeColor="text1"/>
          <w:sz w:val="21"/>
          <w:szCs w:val="21"/>
        </w:rPr>
        <w:t xml:space="preserve"> been established long before his death. In 1967, Timothy Leary declared them to</w:t>
      </w:r>
    </w:p>
    <w:p w:rsidR="009F5D3E" w:rsidRPr="00AA676B" w:rsidRDefault="009F5D3E" w:rsidP="009F5D3E">
      <w:pPr>
        <w:autoSpaceDE w:val="0"/>
        <w:autoSpaceDN w:val="0"/>
        <w:adjustRightInd w:val="0"/>
        <w:spacing w:after="0" w:line="240" w:lineRule="auto"/>
        <w:rPr>
          <w:rFonts w:ascii="AdvMO" w:hAnsi="AdvMO" w:cs="AdvMO"/>
          <w:color w:val="000000" w:themeColor="text1"/>
          <w:sz w:val="16"/>
          <w:szCs w:val="16"/>
        </w:rPr>
      </w:pPr>
      <w:proofErr w:type="spellStart"/>
      <w:r w:rsidRPr="00AA676B">
        <w:rPr>
          <w:rFonts w:ascii="AdvMO" w:hAnsi="AdvMO" w:cs="AdvMO"/>
          <w:color w:val="000000" w:themeColor="text1"/>
          <w:sz w:val="16"/>
          <w:szCs w:val="16"/>
        </w:rPr>
        <w:t>Dr</w:t>
      </w:r>
      <w:proofErr w:type="spellEnd"/>
      <w:r w:rsidRPr="00AA676B">
        <w:rPr>
          <w:rFonts w:ascii="AdvMO" w:hAnsi="AdvMO" w:cs="AdvMO"/>
          <w:color w:val="000000" w:themeColor="text1"/>
          <w:sz w:val="16"/>
          <w:szCs w:val="16"/>
        </w:rPr>
        <w:t xml:space="preserve"> Ian </w:t>
      </w:r>
      <w:proofErr w:type="spellStart"/>
      <w:r w:rsidRPr="00AA676B">
        <w:rPr>
          <w:rFonts w:ascii="AdvMO" w:hAnsi="AdvMO" w:cs="AdvMO"/>
          <w:color w:val="000000" w:themeColor="text1"/>
          <w:sz w:val="16"/>
          <w:szCs w:val="16"/>
        </w:rPr>
        <w:t>Inglis</w:t>
      </w:r>
      <w:proofErr w:type="spellEnd"/>
      <w:r w:rsidRPr="00AA676B">
        <w:rPr>
          <w:rFonts w:ascii="AdvMO" w:hAnsi="AdvMO" w:cs="AdvMO"/>
          <w:color w:val="000000" w:themeColor="text1"/>
          <w:sz w:val="16"/>
          <w:szCs w:val="16"/>
        </w:rPr>
        <w:t xml:space="preserve"> is Senior Lecturer in Sociology at the University of </w:t>
      </w:r>
      <w:proofErr w:type="spellStart"/>
      <w:r w:rsidRPr="00AA676B">
        <w:rPr>
          <w:rFonts w:ascii="AdvMO" w:hAnsi="AdvMO" w:cs="AdvMO"/>
          <w:color w:val="000000" w:themeColor="text1"/>
          <w:sz w:val="16"/>
          <w:szCs w:val="16"/>
        </w:rPr>
        <w:t>Northumbria</w:t>
      </w:r>
      <w:proofErr w:type="spellEnd"/>
      <w:r w:rsidRPr="00AA676B">
        <w:rPr>
          <w:rFonts w:ascii="AdvMO" w:hAnsi="AdvMO" w:cs="AdvMO"/>
          <w:color w:val="000000" w:themeColor="text1"/>
          <w:sz w:val="16"/>
          <w:szCs w:val="16"/>
        </w:rPr>
        <w:t>, Newcastle upon Tyne, UK. HIs</w:t>
      </w:r>
    </w:p>
    <w:p w:rsidR="009F5D3E" w:rsidRPr="00AA676B" w:rsidRDefault="009F5D3E" w:rsidP="009F5D3E">
      <w:pPr>
        <w:autoSpaceDE w:val="0"/>
        <w:autoSpaceDN w:val="0"/>
        <w:adjustRightInd w:val="0"/>
        <w:spacing w:after="0" w:line="240" w:lineRule="auto"/>
        <w:rPr>
          <w:rFonts w:ascii="AdvMOI" w:hAnsi="AdvMOI" w:cs="AdvMOI"/>
          <w:color w:val="000000" w:themeColor="text1"/>
          <w:sz w:val="16"/>
          <w:szCs w:val="16"/>
        </w:rPr>
      </w:pPr>
      <w:proofErr w:type="gramStart"/>
      <w:r w:rsidRPr="00AA676B">
        <w:rPr>
          <w:rFonts w:ascii="AdvMO" w:hAnsi="AdvMO" w:cs="AdvMO"/>
          <w:color w:val="000000" w:themeColor="text1"/>
          <w:sz w:val="16"/>
          <w:szCs w:val="16"/>
        </w:rPr>
        <w:t>books</w:t>
      </w:r>
      <w:proofErr w:type="gramEnd"/>
      <w:r w:rsidRPr="00AA676B">
        <w:rPr>
          <w:rFonts w:ascii="AdvMO" w:hAnsi="AdvMO" w:cs="AdvMO"/>
          <w:color w:val="000000" w:themeColor="text1"/>
          <w:sz w:val="16"/>
          <w:szCs w:val="16"/>
        </w:rPr>
        <w:t xml:space="preserve"> include </w:t>
      </w:r>
      <w:r w:rsidRPr="00AA676B">
        <w:rPr>
          <w:rFonts w:ascii="AdvMOI" w:hAnsi="AdvMOI" w:cs="AdvMOI"/>
          <w:color w:val="000000" w:themeColor="text1"/>
          <w:sz w:val="16"/>
          <w:szCs w:val="16"/>
        </w:rPr>
        <w:t xml:space="preserve">The Beatles, Popular Music And Society: A Thousand Voices </w:t>
      </w:r>
      <w:r w:rsidRPr="00AA676B">
        <w:rPr>
          <w:rFonts w:ascii="AdvMO" w:hAnsi="AdvMO" w:cs="AdvMO"/>
          <w:color w:val="000000" w:themeColor="text1"/>
          <w:sz w:val="16"/>
          <w:szCs w:val="16"/>
        </w:rPr>
        <w:t xml:space="preserve">(Macmillan 2000), </w:t>
      </w:r>
      <w:r w:rsidRPr="00AA676B">
        <w:rPr>
          <w:rFonts w:ascii="AdvMOI" w:hAnsi="AdvMOI" w:cs="AdvMOI"/>
          <w:color w:val="000000" w:themeColor="text1"/>
          <w:sz w:val="16"/>
          <w:szCs w:val="16"/>
        </w:rPr>
        <w:t>Popular Music And</w:t>
      </w:r>
    </w:p>
    <w:p w:rsidR="009F5D3E" w:rsidRPr="00AA676B" w:rsidRDefault="009F5D3E" w:rsidP="009F5D3E">
      <w:pPr>
        <w:autoSpaceDE w:val="0"/>
        <w:autoSpaceDN w:val="0"/>
        <w:adjustRightInd w:val="0"/>
        <w:spacing w:after="0" w:line="240" w:lineRule="auto"/>
        <w:rPr>
          <w:rFonts w:ascii="AdvMO" w:hAnsi="AdvMO" w:cs="AdvMO"/>
          <w:color w:val="000000" w:themeColor="text1"/>
          <w:sz w:val="16"/>
          <w:szCs w:val="16"/>
        </w:rPr>
      </w:pPr>
      <w:r w:rsidRPr="00AA676B">
        <w:rPr>
          <w:rFonts w:ascii="AdvMOI" w:hAnsi="AdvMOI" w:cs="AdvMOI"/>
          <w:color w:val="000000" w:themeColor="text1"/>
          <w:sz w:val="16"/>
          <w:szCs w:val="16"/>
        </w:rPr>
        <w:t xml:space="preserve">Film </w:t>
      </w:r>
      <w:r w:rsidRPr="00AA676B">
        <w:rPr>
          <w:rFonts w:ascii="AdvMO" w:hAnsi="AdvMO" w:cs="AdvMO"/>
          <w:color w:val="000000" w:themeColor="text1"/>
          <w:sz w:val="16"/>
          <w:szCs w:val="16"/>
        </w:rPr>
        <w:t xml:space="preserve">(Wallflower 2003) and </w:t>
      </w:r>
      <w:r w:rsidRPr="00AA676B">
        <w:rPr>
          <w:rFonts w:ascii="AdvMOI" w:hAnsi="AdvMOI" w:cs="AdvMOI"/>
          <w:color w:val="000000" w:themeColor="text1"/>
          <w:sz w:val="16"/>
          <w:szCs w:val="16"/>
        </w:rPr>
        <w:t xml:space="preserve">Performance </w:t>
      </w:r>
      <w:proofErr w:type="gramStart"/>
      <w:r w:rsidRPr="00AA676B">
        <w:rPr>
          <w:rFonts w:ascii="AdvMOI" w:hAnsi="AdvMOI" w:cs="AdvMOI"/>
          <w:color w:val="000000" w:themeColor="text1"/>
          <w:sz w:val="16"/>
          <w:szCs w:val="16"/>
        </w:rPr>
        <w:t>And</w:t>
      </w:r>
      <w:proofErr w:type="gramEnd"/>
      <w:r w:rsidRPr="00AA676B">
        <w:rPr>
          <w:rFonts w:ascii="AdvMOI" w:hAnsi="AdvMOI" w:cs="AdvMOI"/>
          <w:color w:val="000000" w:themeColor="text1"/>
          <w:sz w:val="16"/>
          <w:szCs w:val="16"/>
        </w:rPr>
        <w:t xml:space="preserve"> Popular Music: History, Place And Time </w:t>
      </w:r>
      <w:r w:rsidRPr="00AA676B">
        <w:rPr>
          <w:rFonts w:ascii="AdvMO" w:hAnsi="AdvMO" w:cs="AdvMO"/>
          <w:color w:val="000000" w:themeColor="text1"/>
          <w:sz w:val="16"/>
          <w:szCs w:val="16"/>
        </w:rPr>
        <w:t>(</w:t>
      </w:r>
      <w:proofErr w:type="spellStart"/>
      <w:r w:rsidRPr="00AA676B">
        <w:rPr>
          <w:rFonts w:ascii="AdvMO" w:hAnsi="AdvMO" w:cs="AdvMO"/>
          <w:color w:val="000000" w:themeColor="text1"/>
          <w:sz w:val="16"/>
          <w:szCs w:val="16"/>
        </w:rPr>
        <w:t>Ashgate</w:t>
      </w:r>
      <w:proofErr w:type="spellEnd"/>
      <w:r w:rsidRPr="00AA676B">
        <w:rPr>
          <w:rFonts w:ascii="AdvMO" w:hAnsi="AdvMO" w:cs="AdvMO"/>
          <w:color w:val="000000" w:themeColor="text1"/>
          <w:sz w:val="16"/>
          <w:szCs w:val="16"/>
        </w:rPr>
        <w:t xml:space="preserve"> 2006). Email:</w:t>
      </w:r>
    </w:p>
    <w:p w:rsidR="009F5D3E" w:rsidRPr="00AA676B" w:rsidRDefault="009F5D3E" w:rsidP="009F5D3E">
      <w:pPr>
        <w:autoSpaceDE w:val="0"/>
        <w:autoSpaceDN w:val="0"/>
        <w:adjustRightInd w:val="0"/>
        <w:spacing w:after="0" w:line="240" w:lineRule="auto"/>
        <w:rPr>
          <w:rFonts w:ascii="AdvMO" w:hAnsi="AdvMO" w:cs="AdvMO"/>
          <w:color w:val="000000" w:themeColor="text1"/>
          <w:sz w:val="16"/>
          <w:szCs w:val="16"/>
        </w:rPr>
      </w:pPr>
      <w:r w:rsidRPr="00AA676B">
        <w:rPr>
          <w:rFonts w:ascii="AdvMO" w:hAnsi="AdvMO" w:cs="AdvMO"/>
          <w:color w:val="000000" w:themeColor="text1"/>
          <w:sz w:val="16"/>
          <w:szCs w:val="16"/>
        </w:rPr>
        <w:t>ian.inglis@unn.ac.uk</w:t>
      </w:r>
    </w:p>
    <w:p w:rsidR="009F5D3E" w:rsidRPr="00AA676B" w:rsidRDefault="009F5D3E" w:rsidP="009F5D3E">
      <w:pPr>
        <w:autoSpaceDE w:val="0"/>
        <w:autoSpaceDN w:val="0"/>
        <w:adjustRightInd w:val="0"/>
        <w:spacing w:after="0" w:line="240" w:lineRule="auto"/>
        <w:rPr>
          <w:rFonts w:ascii="AdvMO" w:hAnsi="AdvMO" w:cs="AdvMO"/>
          <w:color w:val="000000" w:themeColor="text1"/>
          <w:sz w:val="15"/>
          <w:szCs w:val="15"/>
        </w:rPr>
      </w:pPr>
      <w:r w:rsidRPr="00AA676B">
        <w:rPr>
          <w:rFonts w:ascii="AdvMO" w:hAnsi="AdvMO" w:cs="AdvMO"/>
          <w:color w:val="000000" w:themeColor="text1"/>
          <w:sz w:val="15"/>
          <w:szCs w:val="15"/>
        </w:rPr>
        <w:t xml:space="preserve">ISSN 0739-3180 (print)/ISSN 1479-5809 (online) </w:t>
      </w:r>
      <w:r w:rsidRPr="00AA676B">
        <w:rPr>
          <w:rFonts w:ascii="AdvPi3" w:hAnsi="AdvPi3" w:cs="AdvPi3"/>
          <w:color w:val="000000" w:themeColor="text1"/>
          <w:sz w:val="15"/>
          <w:szCs w:val="15"/>
        </w:rPr>
        <w:t xml:space="preserve"># </w:t>
      </w:r>
      <w:r w:rsidRPr="00AA676B">
        <w:rPr>
          <w:rFonts w:ascii="AdvMO" w:hAnsi="AdvMO" w:cs="AdvMO"/>
          <w:color w:val="000000" w:themeColor="text1"/>
          <w:sz w:val="15"/>
          <w:szCs w:val="15"/>
        </w:rPr>
        <w:t>2005 National Communication Association</w:t>
      </w:r>
    </w:p>
    <w:p w:rsidR="009F5D3E" w:rsidRPr="00AA676B" w:rsidRDefault="009F5D3E" w:rsidP="009F5D3E">
      <w:pPr>
        <w:autoSpaceDE w:val="0"/>
        <w:autoSpaceDN w:val="0"/>
        <w:adjustRightInd w:val="0"/>
        <w:spacing w:after="0" w:line="240" w:lineRule="auto"/>
        <w:rPr>
          <w:rFonts w:ascii="AdvMO" w:hAnsi="AdvMO" w:cs="AdvMO"/>
          <w:color w:val="000000" w:themeColor="text1"/>
          <w:sz w:val="15"/>
          <w:szCs w:val="15"/>
        </w:rPr>
      </w:pPr>
      <w:r w:rsidRPr="00AA676B">
        <w:rPr>
          <w:rFonts w:ascii="AdvMO" w:hAnsi="AdvMO" w:cs="AdvMO"/>
          <w:color w:val="000000" w:themeColor="text1"/>
          <w:sz w:val="15"/>
          <w:szCs w:val="15"/>
        </w:rPr>
        <w:t>DOI: 10.1080/07393180500497276</w:t>
      </w:r>
    </w:p>
    <w:p w:rsidR="009F5D3E" w:rsidRPr="00AA676B" w:rsidRDefault="009F5D3E" w:rsidP="009F5D3E">
      <w:pPr>
        <w:autoSpaceDE w:val="0"/>
        <w:autoSpaceDN w:val="0"/>
        <w:adjustRightInd w:val="0"/>
        <w:spacing w:after="0" w:line="240" w:lineRule="auto"/>
        <w:rPr>
          <w:rFonts w:ascii="AdvMOI" w:hAnsi="AdvMOI" w:cs="AdvMOI"/>
          <w:color w:val="000000" w:themeColor="text1"/>
          <w:sz w:val="16"/>
          <w:szCs w:val="16"/>
        </w:rPr>
      </w:pPr>
      <w:r w:rsidRPr="00AA676B">
        <w:rPr>
          <w:rFonts w:ascii="AdvMOI" w:hAnsi="AdvMOI" w:cs="AdvMOI"/>
          <w:color w:val="000000" w:themeColor="text1"/>
          <w:sz w:val="16"/>
          <w:szCs w:val="16"/>
        </w:rPr>
        <w:t>Critical Studies in Media Communication</w:t>
      </w:r>
    </w:p>
    <w:p w:rsidR="009F5D3E" w:rsidRPr="00AA676B" w:rsidRDefault="009F5D3E" w:rsidP="009F5D3E">
      <w:pPr>
        <w:autoSpaceDE w:val="0"/>
        <w:autoSpaceDN w:val="0"/>
        <w:adjustRightInd w:val="0"/>
        <w:spacing w:after="0" w:line="240" w:lineRule="auto"/>
        <w:rPr>
          <w:rFonts w:ascii="AdvMOI" w:hAnsi="AdvMOI" w:cs="AdvMOI"/>
          <w:color w:val="000000" w:themeColor="text1"/>
          <w:sz w:val="16"/>
          <w:szCs w:val="16"/>
        </w:rPr>
      </w:pPr>
      <w:r w:rsidRPr="00AA676B">
        <w:rPr>
          <w:rFonts w:ascii="AdvMOI" w:hAnsi="AdvMOI" w:cs="AdvMOI"/>
          <w:color w:val="000000" w:themeColor="text1"/>
          <w:sz w:val="16"/>
          <w:szCs w:val="16"/>
        </w:rPr>
        <w:t xml:space="preserve">Vol. 22, No. 5, December 2005, pp. 451 </w:t>
      </w:r>
      <w:r w:rsidRPr="00AA676B">
        <w:rPr>
          <w:rFonts w:ascii="AdvBMa1" w:hAnsi="AdvBMa1" w:cs="AdvBMa1"/>
          <w:color w:val="000000" w:themeColor="text1"/>
          <w:sz w:val="16"/>
          <w:szCs w:val="16"/>
        </w:rPr>
        <w:t>_</w:t>
      </w:r>
      <w:r w:rsidRPr="00AA676B">
        <w:rPr>
          <w:rFonts w:ascii="AdvMOI" w:hAnsi="AdvMOI" w:cs="AdvMOI"/>
          <w:color w:val="000000" w:themeColor="text1"/>
          <w:sz w:val="8"/>
          <w:szCs w:val="8"/>
        </w:rPr>
        <w:t>/</w:t>
      </w:r>
      <w:r w:rsidRPr="00AA676B">
        <w:rPr>
          <w:rFonts w:ascii="AdvMOI" w:hAnsi="AdvMOI" w:cs="AdvMOI"/>
          <w:color w:val="000000" w:themeColor="text1"/>
          <w:sz w:val="16"/>
          <w:szCs w:val="16"/>
        </w:rPr>
        <w:t>455</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be</w:t>
      </w:r>
      <w:proofErr w:type="gramEnd"/>
      <w:r w:rsidRPr="00AA676B">
        <w:rPr>
          <w:rFonts w:ascii="AdvMO" w:hAnsi="AdvMO" w:cs="AdvMO"/>
          <w:color w:val="000000" w:themeColor="text1"/>
          <w:sz w:val="21"/>
          <w:szCs w:val="21"/>
        </w:rPr>
        <w:t xml:space="preserve"> ‘‘mutants </w:t>
      </w:r>
      <w:r w:rsidRPr="00AA676B">
        <w:rPr>
          <w:rFonts w:ascii="AdvP4C4E59" w:hAnsi="AdvP4C4E59" w:cs="AdvP4C4E59"/>
          <w:color w:val="000000" w:themeColor="text1"/>
          <w:sz w:val="21"/>
          <w:szCs w:val="21"/>
        </w:rPr>
        <w:t xml:space="preserve">. . . </w:t>
      </w:r>
      <w:r w:rsidRPr="00AA676B">
        <w:rPr>
          <w:rFonts w:ascii="AdvMO" w:hAnsi="AdvMO" w:cs="AdvMO"/>
          <w:color w:val="000000" w:themeColor="text1"/>
          <w:sz w:val="21"/>
          <w:szCs w:val="21"/>
        </w:rPr>
        <w:t>prototypes of evolutionary agents sent by God with a mysterious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power</w:t>
      </w:r>
      <w:proofErr w:type="gramEnd"/>
      <w:r w:rsidRPr="00AA676B">
        <w:rPr>
          <w:rFonts w:ascii="AdvMO" w:hAnsi="AdvMO" w:cs="AdvMO"/>
          <w:color w:val="000000" w:themeColor="text1"/>
          <w:sz w:val="21"/>
          <w:szCs w:val="21"/>
        </w:rPr>
        <w:t xml:space="preserve"> </w:t>
      </w:r>
      <w:r w:rsidRPr="00AA676B">
        <w:rPr>
          <w:rFonts w:ascii="AdvP4C4E59" w:hAnsi="AdvP4C4E59" w:cs="AdvP4C4E59"/>
          <w:color w:val="000000" w:themeColor="text1"/>
          <w:sz w:val="21"/>
          <w:szCs w:val="21"/>
        </w:rPr>
        <w:t xml:space="preserve">. . . </w:t>
      </w:r>
      <w:r w:rsidRPr="00AA676B">
        <w:rPr>
          <w:rFonts w:ascii="AdvMO" w:hAnsi="AdvMO" w:cs="AdvMO"/>
          <w:color w:val="000000" w:themeColor="text1"/>
          <w:sz w:val="21"/>
          <w:szCs w:val="21"/>
        </w:rPr>
        <w:t>they are the wisest, holiest, most effective avatars the human race has ever</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produced</w:t>
      </w:r>
      <w:proofErr w:type="gramEnd"/>
      <w:r w:rsidRPr="00AA676B">
        <w:rPr>
          <w:rFonts w:ascii="AdvMO" w:hAnsi="AdvMO" w:cs="AdvMO"/>
          <w:color w:val="000000" w:themeColor="text1"/>
          <w:sz w:val="21"/>
          <w:szCs w:val="21"/>
        </w:rPr>
        <w:t>’’ (Norman 1981: 287). And it is noteworthy that many of the musical</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analyses</w:t>
      </w:r>
      <w:proofErr w:type="gramEnd"/>
      <w:r w:rsidRPr="00AA676B">
        <w:rPr>
          <w:rFonts w:ascii="AdvMO" w:hAnsi="AdvMO" w:cs="AdvMO"/>
          <w:color w:val="000000" w:themeColor="text1"/>
          <w:sz w:val="21"/>
          <w:szCs w:val="21"/>
        </w:rPr>
        <w:t xml:space="preserve"> of the group written after 1980 quickly moved beyond a discussion of their</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songs</w:t>
      </w:r>
      <w:proofErr w:type="gramEnd"/>
      <w:r w:rsidRPr="00AA676B">
        <w:rPr>
          <w:rFonts w:ascii="AdvMO" w:hAnsi="AdvMO" w:cs="AdvMO"/>
          <w:color w:val="000000" w:themeColor="text1"/>
          <w:sz w:val="21"/>
          <w:szCs w:val="21"/>
        </w:rPr>
        <w:t xml:space="preserve"> to include an account of their broader role in the ideological narrative of the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twentieth</w:t>
      </w:r>
      <w:proofErr w:type="gramEnd"/>
      <w:r w:rsidRPr="00AA676B">
        <w:rPr>
          <w:rFonts w:ascii="AdvMO" w:hAnsi="AdvMO" w:cs="AdvMO"/>
          <w:color w:val="000000" w:themeColor="text1"/>
          <w:sz w:val="21"/>
          <w:szCs w:val="21"/>
        </w:rPr>
        <w:t xml:space="preserve"> century. </w:t>
      </w:r>
      <w:proofErr w:type="spellStart"/>
      <w:r w:rsidRPr="00AA676B">
        <w:rPr>
          <w:rFonts w:ascii="AdvMO" w:hAnsi="AdvMO" w:cs="AdvMO"/>
          <w:color w:val="000000" w:themeColor="text1"/>
          <w:sz w:val="21"/>
          <w:szCs w:val="21"/>
        </w:rPr>
        <w:t>Hertsgaard’s</w:t>
      </w:r>
      <w:proofErr w:type="spellEnd"/>
      <w:r w:rsidRPr="00AA676B">
        <w:rPr>
          <w:rFonts w:ascii="AdvMO" w:hAnsi="AdvMO" w:cs="AdvMO"/>
          <w:color w:val="000000" w:themeColor="text1"/>
          <w:sz w:val="21"/>
          <w:szCs w:val="21"/>
        </w:rPr>
        <w:t xml:space="preserve"> conclusion that ‘‘the Beatles gave people faith in their</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ability</w:t>
      </w:r>
      <w:proofErr w:type="gramEnd"/>
      <w:r w:rsidRPr="00AA676B">
        <w:rPr>
          <w:rFonts w:ascii="AdvMO" w:hAnsi="AdvMO" w:cs="AdvMO"/>
          <w:color w:val="000000" w:themeColor="text1"/>
          <w:sz w:val="21"/>
          <w:szCs w:val="21"/>
        </w:rPr>
        <w:t xml:space="preserve"> to change themselves and the world around them’’ (1995: 191) and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MacDonald’s assessment of their output as ‘‘not only an outstanding repository of</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popular</w:t>
      </w:r>
      <w:proofErr w:type="gramEnd"/>
      <w:r w:rsidRPr="00AA676B">
        <w:rPr>
          <w:rFonts w:ascii="AdvMO" w:hAnsi="AdvMO" w:cs="AdvMO"/>
          <w:color w:val="000000" w:themeColor="text1"/>
          <w:sz w:val="21"/>
          <w:szCs w:val="21"/>
        </w:rPr>
        <w:t xml:space="preserve"> art but a cultural document of permanent significance’’ (1994: 33) indicate</w:t>
      </w:r>
    </w:p>
    <w:p w:rsidR="009F5D3E" w:rsidRPr="00AA676B" w:rsidRDefault="009F5D3E" w:rsidP="009F5D3E">
      <w:pPr>
        <w:autoSpaceDE w:val="0"/>
        <w:autoSpaceDN w:val="0"/>
        <w:adjustRightInd w:val="0"/>
        <w:spacing w:after="0" w:line="240" w:lineRule="auto"/>
        <w:rPr>
          <w:rFonts w:ascii="AdvMO" w:hAnsi="AdvMO" w:cs="AdvMO"/>
          <w:color w:val="000000" w:themeColor="text1"/>
          <w:sz w:val="8"/>
          <w:szCs w:val="8"/>
        </w:rPr>
      </w:pPr>
      <w:proofErr w:type="gramStart"/>
      <w:r w:rsidRPr="00AA676B">
        <w:rPr>
          <w:rFonts w:ascii="AdvMO" w:hAnsi="AdvMO" w:cs="AdvMO"/>
          <w:color w:val="000000" w:themeColor="text1"/>
          <w:sz w:val="21"/>
          <w:szCs w:val="21"/>
        </w:rPr>
        <w:t>very</w:t>
      </w:r>
      <w:proofErr w:type="gramEnd"/>
      <w:r w:rsidRPr="00AA676B">
        <w:rPr>
          <w:rFonts w:ascii="AdvMO" w:hAnsi="AdvMO" w:cs="AdvMO"/>
          <w:color w:val="000000" w:themeColor="text1"/>
          <w:sz w:val="21"/>
          <w:szCs w:val="21"/>
        </w:rPr>
        <w:t xml:space="preserve"> succinctly some of the central conclusions embedded in such investigations </w:t>
      </w:r>
      <w:r w:rsidRPr="00AA676B">
        <w:rPr>
          <w:rFonts w:ascii="AdvBMa1" w:hAnsi="AdvBMa1" w:cs="AdvBMa1"/>
          <w:color w:val="000000" w:themeColor="text1"/>
          <w:sz w:val="21"/>
          <w:szCs w:val="21"/>
        </w:rPr>
        <w:t>_</w:t>
      </w:r>
      <w:r w:rsidRPr="00AA676B">
        <w:rPr>
          <w:rFonts w:ascii="AdvMO" w:hAnsi="AdvMO" w:cs="AdvMO"/>
          <w:color w:val="000000" w:themeColor="text1"/>
          <w:sz w:val="8"/>
          <w:szCs w:val="8"/>
        </w:rPr>
        <w: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conclusions</w:t>
      </w:r>
      <w:proofErr w:type="gramEnd"/>
      <w:r w:rsidRPr="00AA676B">
        <w:rPr>
          <w:rFonts w:ascii="AdvMO" w:hAnsi="AdvMO" w:cs="AdvMO"/>
          <w:color w:val="000000" w:themeColor="text1"/>
          <w:sz w:val="21"/>
          <w:szCs w:val="21"/>
        </w:rPr>
        <w:t xml:space="preserve"> which John Lennon frequently sought to dispel:</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r w:rsidRPr="00AA676B">
        <w:rPr>
          <w:rFonts w:ascii="AdvMO" w:hAnsi="AdvMO" w:cs="AdvMO"/>
          <w:color w:val="000000" w:themeColor="text1"/>
          <w:sz w:val="19"/>
          <w:szCs w:val="19"/>
        </w:rPr>
        <w:t>If the Beatles or the sixties had a message, it was to learn to swim. Forget about the</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teacher</w:t>
      </w:r>
      <w:proofErr w:type="gramEnd"/>
      <w:r w:rsidRPr="00AA676B">
        <w:rPr>
          <w:rFonts w:ascii="AdvMO" w:hAnsi="AdvMO" w:cs="AdvMO"/>
          <w:color w:val="000000" w:themeColor="text1"/>
          <w:sz w:val="19"/>
          <w:szCs w:val="19"/>
        </w:rPr>
        <w:t>. Learn to swim. And once you learn to swim, swim (</w:t>
      </w:r>
      <w:proofErr w:type="spellStart"/>
      <w:r w:rsidRPr="00AA676B">
        <w:rPr>
          <w:rFonts w:ascii="AdvMO" w:hAnsi="AdvMO" w:cs="AdvMO"/>
          <w:color w:val="000000" w:themeColor="text1"/>
          <w:sz w:val="19"/>
          <w:szCs w:val="19"/>
        </w:rPr>
        <w:t>Sheff</w:t>
      </w:r>
      <w:proofErr w:type="spellEnd"/>
      <w:r w:rsidRPr="00AA676B">
        <w:rPr>
          <w:rFonts w:ascii="AdvMO" w:hAnsi="AdvMO" w:cs="AdvMO"/>
          <w:color w:val="000000" w:themeColor="text1"/>
          <w:sz w:val="19"/>
          <w:szCs w:val="19"/>
        </w:rPr>
        <w:t xml:space="preserve"> &amp; </w:t>
      </w:r>
      <w:proofErr w:type="spellStart"/>
      <w:r w:rsidRPr="00AA676B">
        <w:rPr>
          <w:rFonts w:ascii="AdvMO" w:hAnsi="AdvMO" w:cs="AdvMO"/>
          <w:color w:val="000000" w:themeColor="text1"/>
          <w:sz w:val="19"/>
          <w:szCs w:val="19"/>
        </w:rPr>
        <w:t>Golson</w:t>
      </w:r>
      <w:proofErr w:type="spellEnd"/>
      <w:r w:rsidRPr="00AA676B">
        <w:rPr>
          <w:rFonts w:ascii="AdvMO" w:hAnsi="AdvMO" w:cs="AdvMO"/>
          <w:color w:val="000000" w:themeColor="text1"/>
          <w:sz w:val="19"/>
          <w:szCs w:val="19"/>
        </w:rPr>
        <w:t xml:space="preserve"> 1981:</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r w:rsidRPr="00AA676B">
        <w:rPr>
          <w:rFonts w:ascii="AdvMO" w:hAnsi="AdvMO" w:cs="AdvMO"/>
          <w:color w:val="000000" w:themeColor="text1"/>
          <w:sz w:val="19"/>
          <w:szCs w:val="19"/>
        </w:rPr>
        <w:t>109).</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And yet, while it is certainly the case that what passes for ‘history’ is never static</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and</w:t>
      </w:r>
      <w:proofErr w:type="gramEnd"/>
      <w:r w:rsidRPr="00AA676B">
        <w:rPr>
          <w:rFonts w:ascii="AdvMO" w:hAnsi="AdvMO" w:cs="AdvMO"/>
          <w:color w:val="000000" w:themeColor="text1"/>
          <w:sz w:val="21"/>
          <w:szCs w:val="21"/>
        </w:rPr>
        <w:t xml:space="preserve"> fixed, but always in motion</w:t>
      </w:r>
      <w:r w:rsidRPr="00AA676B">
        <w:rPr>
          <w:rFonts w:ascii="AdvBMa1" w:hAnsi="AdvBMa1" w:cs="AdvBMa1"/>
          <w:color w:val="000000" w:themeColor="text1"/>
          <w:sz w:val="21"/>
          <w:szCs w:val="21"/>
        </w:rPr>
        <w:t>*</w:t>
      </w:r>
      <w:r w:rsidRPr="00AA676B">
        <w:rPr>
          <w:rFonts w:ascii="AdvMO" w:hAnsi="AdvMO" w:cs="AdvMO"/>
          <w:color w:val="000000" w:themeColor="text1"/>
          <w:sz w:val="8"/>
          <w:szCs w:val="8"/>
        </w:rPr>
        <w:t>/</w:t>
      </w:r>
      <w:r w:rsidRPr="00AA676B">
        <w:rPr>
          <w:rFonts w:ascii="AdvMO" w:hAnsi="AdvMO" w:cs="AdvMO"/>
          <w:color w:val="000000" w:themeColor="text1"/>
          <w:sz w:val="21"/>
          <w:szCs w:val="21"/>
        </w:rPr>
        <w:t>always subject to new insights, information and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lastRenderedPageBreak/>
        <w:t>interpretations</w:t>
      </w:r>
      <w:proofErr w:type="gramEnd"/>
      <w:r w:rsidRPr="00AA676B">
        <w:rPr>
          <w:rFonts w:ascii="AdvBMa1" w:hAnsi="AdvBMa1" w:cs="AdvBMa1"/>
          <w:color w:val="000000" w:themeColor="text1"/>
          <w:sz w:val="21"/>
          <w:szCs w:val="21"/>
        </w:rPr>
        <w:t>*</w:t>
      </w:r>
      <w:r w:rsidRPr="00AA676B">
        <w:rPr>
          <w:rFonts w:ascii="AdvMO" w:hAnsi="AdvMO" w:cs="AdvMO"/>
          <w:color w:val="000000" w:themeColor="text1"/>
          <w:sz w:val="8"/>
          <w:szCs w:val="8"/>
        </w:rPr>
        <w:t>/</w:t>
      </w:r>
      <w:r w:rsidRPr="00AA676B">
        <w:rPr>
          <w:rFonts w:ascii="AdvMO" w:hAnsi="AdvMO" w:cs="AdvMO"/>
          <w:color w:val="000000" w:themeColor="text1"/>
          <w:sz w:val="21"/>
          <w:szCs w:val="21"/>
        </w:rPr>
        <w:t>it has to be said that throughout his career John Lennon himself</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was</w:t>
      </w:r>
      <w:proofErr w:type="gramEnd"/>
      <w:r w:rsidRPr="00AA676B">
        <w:rPr>
          <w:rFonts w:ascii="AdvMO" w:hAnsi="AdvMO" w:cs="AdvMO"/>
          <w:color w:val="000000" w:themeColor="text1"/>
          <w:sz w:val="21"/>
          <w:szCs w:val="21"/>
        </w:rPr>
        <w:t xml:space="preserve"> knowingly active in the construction, or reconstruction, of himself as something</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more</w:t>
      </w:r>
      <w:proofErr w:type="gramEnd"/>
      <w:r w:rsidRPr="00AA676B">
        <w:rPr>
          <w:rFonts w:ascii="AdvMO" w:hAnsi="AdvMO" w:cs="AdvMO"/>
          <w:color w:val="000000" w:themeColor="text1"/>
          <w:sz w:val="21"/>
          <w:szCs w:val="21"/>
        </w:rPr>
        <w:t xml:space="preserve"> than a member of a successful pop group. ‘‘If there is such a thing as a genius,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I am one,’’ he declared in 1965. ‘‘If there isn’t, I don’t care’’ (Coleman 1984: 233).</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His disregard for conformity, his insatiable curiosity, his contradictions and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inconsistencies</w:t>
      </w:r>
      <w:proofErr w:type="gramEnd"/>
      <w:r w:rsidRPr="00AA676B">
        <w:rPr>
          <w:rFonts w:ascii="AdvMO" w:hAnsi="AdvMO" w:cs="AdvMO"/>
          <w:color w:val="000000" w:themeColor="text1"/>
          <w:sz w:val="21"/>
          <w:szCs w:val="21"/>
        </w:rPr>
        <w:t>, and the frank and unrehearsed honesty contained in so many of his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statements</w:t>
      </w:r>
      <w:proofErr w:type="gramEnd"/>
      <w:r w:rsidRPr="00AA676B">
        <w:rPr>
          <w:rFonts w:ascii="AdvMO" w:hAnsi="AdvMO" w:cs="AdvMO"/>
          <w:color w:val="000000" w:themeColor="text1"/>
          <w:sz w:val="21"/>
          <w:szCs w:val="21"/>
        </w:rPr>
        <w:t xml:space="preserve"> and actions initially endeared him to audiences, and later cemented his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position</w:t>
      </w:r>
      <w:proofErr w:type="gramEnd"/>
      <w:r w:rsidRPr="00AA676B">
        <w:rPr>
          <w:rFonts w:ascii="AdvMO" w:hAnsi="AdvMO" w:cs="AdvMO"/>
          <w:color w:val="000000" w:themeColor="text1"/>
          <w:sz w:val="21"/>
          <w:szCs w:val="21"/>
        </w:rPr>
        <w:t xml:space="preserve"> as an uncompromising, and uncompromised, public figure. His announcement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in</w:t>
      </w:r>
      <w:proofErr w:type="gramEnd"/>
      <w:r w:rsidRPr="00AA676B">
        <w:rPr>
          <w:rFonts w:ascii="AdvMO" w:hAnsi="AdvMO" w:cs="AdvMO"/>
          <w:color w:val="000000" w:themeColor="text1"/>
          <w:sz w:val="21"/>
          <w:szCs w:val="21"/>
        </w:rPr>
        <w:t xml:space="preserve"> 1966 that the Beatles were more popular than Jesus was, of course, absolutely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correct</w:t>
      </w:r>
      <w:proofErr w:type="gramEnd"/>
      <w:r w:rsidRPr="00AA676B">
        <w:rPr>
          <w:rFonts w:ascii="AdvMO" w:hAnsi="AdvMO" w:cs="AdvMO"/>
          <w:color w:val="000000" w:themeColor="text1"/>
          <w:sz w:val="21"/>
          <w:szCs w:val="21"/>
        </w:rPr>
        <w:t>; his decision to return his MBE (Member of the Order of the British Empire)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to</w:t>
      </w:r>
      <w:proofErr w:type="gramEnd"/>
      <w:r w:rsidRPr="00AA676B">
        <w:rPr>
          <w:rFonts w:ascii="AdvMO" w:hAnsi="AdvMO" w:cs="AdvMO"/>
          <w:color w:val="000000" w:themeColor="text1"/>
          <w:sz w:val="21"/>
          <w:szCs w:val="21"/>
        </w:rPr>
        <w:t xml:space="preserve"> the Queen with a note explaining that it was ‘in protest against Britain’s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involvement</w:t>
      </w:r>
      <w:proofErr w:type="gramEnd"/>
      <w:r w:rsidRPr="00AA676B">
        <w:rPr>
          <w:rFonts w:ascii="AdvMO" w:hAnsi="AdvMO" w:cs="AdvMO"/>
          <w:color w:val="000000" w:themeColor="text1"/>
          <w:sz w:val="21"/>
          <w:szCs w:val="21"/>
        </w:rPr>
        <w:t xml:space="preserve"> in the Nigeria-Biafra thing, against our support of America in Vietnam,</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and</w:t>
      </w:r>
      <w:proofErr w:type="gramEnd"/>
      <w:r w:rsidRPr="00AA676B">
        <w:rPr>
          <w:rFonts w:ascii="AdvMO" w:hAnsi="AdvMO" w:cs="AdvMO"/>
          <w:color w:val="000000" w:themeColor="text1"/>
          <w:sz w:val="21"/>
          <w:szCs w:val="21"/>
        </w:rPr>
        <w:t xml:space="preserve"> against ‘‘Cold Turkey’’ slipping down the charts’ was a well-judged (and very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funny</w:t>
      </w:r>
      <w:proofErr w:type="gramEnd"/>
      <w:r w:rsidRPr="00AA676B">
        <w:rPr>
          <w:rFonts w:ascii="AdvMO" w:hAnsi="AdvMO" w:cs="AdvMO"/>
          <w:color w:val="000000" w:themeColor="text1"/>
          <w:sz w:val="21"/>
          <w:szCs w:val="21"/>
        </w:rPr>
        <w:t>) propaganda success; his appearance with Yoko Ono hidden inside a white sack</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at</w:t>
      </w:r>
      <w:proofErr w:type="gramEnd"/>
      <w:r w:rsidRPr="00AA676B">
        <w:rPr>
          <w:rFonts w:ascii="AdvMO" w:hAnsi="AdvMO" w:cs="AdvMO"/>
          <w:color w:val="000000" w:themeColor="text1"/>
          <w:sz w:val="21"/>
          <w:szCs w:val="21"/>
        </w:rPr>
        <w:t xml:space="preserve"> London’s Marble Arch served to redirect media and public attention to an alleged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miscarriage</w:t>
      </w:r>
      <w:proofErr w:type="gramEnd"/>
      <w:r w:rsidRPr="00AA676B">
        <w:rPr>
          <w:rFonts w:ascii="AdvMO" w:hAnsi="AdvMO" w:cs="AdvMO"/>
          <w:color w:val="000000" w:themeColor="text1"/>
          <w:sz w:val="21"/>
          <w:szCs w:val="21"/>
        </w:rPr>
        <w:t xml:space="preserve"> of justice and wrongful execution in the James </w:t>
      </w:r>
      <w:proofErr w:type="spellStart"/>
      <w:r w:rsidRPr="00AA676B">
        <w:rPr>
          <w:rFonts w:ascii="AdvMO" w:hAnsi="AdvMO" w:cs="AdvMO"/>
          <w:color w:val="000000" w:themeColor="text1"/>
          <w:sz w:val="21"/>
          <w:szCs w:val="21"/>
        </w:rPr>
        <w:t>Hanratty</w:t>
      </w:r>
      <w:proofErr w:type="spellEnd"/>
      <w:r w:rsidRPr="00AA676B">
        <w:rPr>
          <w:rFonts w:ascii="AdvMO" w:hAnsi="AdvMO" w:cs="AdvMO"/>
          <w:color w:val="000000" w:themeColor="text1"/>
          <w:sz w:val="21"/>
          <w:szCs w:val="21"/>
        </w:rPr>
        <w:t xml:space="preserve"> murder case; the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couple’s</w:t>
      </w:r>
      <w:proofErr w:type="gramEnd"/>
      <w:r w:rsidRPr="00AA676B">
        <w:rPr>
          <w:rFonts w:ascii="AdvMO" w:hAnsi="AdvMO" w:cs="AdvMO"/>
          <w:color w:val="000000" w:themeColor="text1"/>
          <w:sz w:val="21"/>
          <w:szCs w:val="21"/>
        </w:rPr>
        <w:t xml:space="preserve"> bed-ins across Europe and North America were an important cornerstone of</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the</w:t>
      </w:r>
      <w:proofErr w:type="gramEnd"/>
      <w:r w:rsidRPr="00AA676B">
        <w:rPr>
          <w:rFonts w:ascii="AdvMO" w:hAnsi="AdvMO" w:cs="AdvMO"/>
          <w:color w:val="000000" w:themeColor="text1"/>
          <w:sz w:val="21"/>
          <w:szCs w:val="21"/>
        </w:rPr>
        <w:t xml:space="preserve"> worldwide peace movement.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That he was able to participate effectively in political debate at a time when mere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w:t>
      </w:r>
      <w:proofErr w:type="gramStart"/>
      <w:r w:rsidRPr="00AA676B">
        <w:rPr>
          <w:rFonts w:ascii="AdvMO" w:hAnsi="AdvMO" w:cs="AdvMO"/>
          <w:color w:val="000000" w:themeColor="text1"/>
          <w:sz w:val="21"/>
          <w:szCs w:val="21"/>
        </w:rPr>
        <w:t>entertainers</w:t>
      </w:r>
      <w:proofErr w:type="gramEnd"/>
      <w:r w:rsidRPr="00AA676B">
        <w:rPr>
          <w:rFonts w:ascii="AdvMO" w:hAnsi="AdvMO" w:cs="AdvMO"/>
          <w:color w:val="000000" w:themeColor="text1"/>
          <w:sz w:val="21"/>
          <w:szCs w:val="21"/>
        </w:rPr>
        <w:t>’ were tacitly discouraged from doing so (and long before the ‘radical</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chic’ displayed by so many of today’s popular musicians became commonplace)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through</w:t>
      </w:r>
      <w:proofErr w:type="gramEnd"/>
      <w:r w:rsidRPr="00AA676B">
        <w:rPr>
          <w:rFonts w:ascii="AdvMO" w:hAnsi="AdvMO" w:cs="AdvMO"/>
          <w:color w:val="000000" w:themeColor="text1"/>
          <w:sz w:val="21"/>
          <w:szCs w:val="21"/>
        </w:rPr>
        <w:t xml:space="preserve"> approaches which owed more to the surrealist movement and the theatre of</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the</w:t>
      </w:r>
      <w:proofErr w:type="gramEnd"/>
      <w:r w:rsidRPr="00AA676B">
        <w:rPr>
          <w:rFonts w:ascii="AdvMO" w:hAnsi="AdvMO" w:cs="AdvMO"/>
          <w:color w:val="000000" w:themeColor="text1"/>
          <w:sz w:val="21"/>
          <w:szCs w:val="21"/>
        </w:rPr>
        <w:t xml:space="preserve"> absurd than to conventional channels of argument and persuasion demonstrated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that</w:t>
      </w:r>
      <w:proofErr w:type="gramEnd"/>
      <w:r w:rsidRPr="00AA676B">
        <w:rPr>
          <w:rFonts w:ascii="AdvMO" w:hAnsi="AdvMO" w:cs="AdvMO"/>
          <w:color w:val="000000" w:themeColor="text1"/>
          <w:sz w:val="21"/>
          <w:szCs w:val="21"/>
        </w:rPr>
        <w:t xml:space="preserve"> he possessed </w:t>
      </w:r>
      <w:r w:rsidRPr="00AA676B">
        <w:rPr>
          <w:rFonts w:ascii="AdvBMa1" w:hAnsi="AdvBMa1" w:cs="AdvBMa1"/>
          <w:color w:val="000000" w:themeColor="text1"/>
          <w:sz w:val="21"/>
          <w:szCs w:val="21"/>
        </w:rPr>
        <w:t>_</w:t>
      </w:r>
      <w:r w:rsidRPr="00AA676B">
        <w:rPr>
          <w:rFonts w:ascii="AdvMO" w:hAnsi="AdvMO" w:cs="AdvMO"/>
          <w:color w:val="000000" w:themeColor="text1"/>
          <w:sz w:val="8"/>
          <w:szCs w:val="8"/>
        </w:rPr>
        <w:t xml:space="preserve">/ </w:t>
      </w:r>
      <w:r w:rsidRPr="00AA676B">
        <w:rPr>
          <w:rFonts w:ascii="AdvMO" w:hAnsi="AdvMO" w:cs="AdvMO"/>
          <w:color w:val="000000" w:themeColor="text1"/>
          <w:sz w:val="21"/>
          <w:szCs w:val="21"/>
        </w:rPr>
        <w:t xml:space="preserve">if not genius </w:t>
      </w:r>
      <w:r w:rsidRPr="00AA676B">
        <w:rPr>
          <w:rFonts w:ascii="AdvBMa1" w:hAnsi="AdvBMa1" w:cs="AdvBMa1"/>
          <w:color w:val="000000" w:themeColor="text1"/>
          <w:sz w:val="21"/>
          <w:szCs w:val="21"/>
        </w:rPr>
        <w:t>_</w:t>
      </w:r>
      <w:r w:rsidRPr="00AA676B">
        <w:rPr>
          <w:rFonts w:ascii="AdvMO" w:hAnsi="AdvMO" w:cs="AdvMO"/>
          <w:color w:val="000000" w:themeColor="text1"/>
          <w:sz w:val="8"/>
          <w:szCs w:val="8"/>
        </w:rPr>
        <w:t xml:space="preserve">/ </w:t>
      </w:r>
      <w:r w:rsidRPr="00AA676B">
        <w:rPr>
          <w:rFonts w:ascii="AdvMO" w:hAnsi="AdvMO" w:cs="AdvMO"/>
          <w:color w:val="000000" w:themeColor="text1"/>
          <w:sz w:val="21"/>
          <w:szCs w:val="21"/>
        </w:rPr>
        <w:t>at least, a very shrewd appreciation of</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contemporary</w:t>
      </w:r>
      <w:proofErr w:type="gramEnd"/>
      <w:r w:rsidRPr="00AA676B">
        <w:rPr>
          <w:rFonts w:ascii="AdvMO" w:hAnsi="AdvMO" w:cs="AdvMO"/>
          <w:color w:val="000000" w:themeColor="text1"/>
          <w:sz w:val="21"/>
          <w:szCs w:val="21"/>
        </w:rPr>
        <w:t xml:space="preserve"> tactics of communication. As he explained in 1969, ‘‘Henry Ford knew</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how</w:t>
      </w:r>
      <w:proofErr w:type="gramEnd"/>
      <w:r w:rsidRPr="00AA676B">
        <w:rPr>
          <w:rFonts w:ascii="AdvMO" w:hAnsi="AdvMO" w:cs="AdvMO"/>
          <w:color w:val="000000" w:themeColor="text1"/>
          <w:sz w:val="21"/>
          <w:szCs w:val="21"/>
        </w:rPr>
        <w:t xml:space="preserve"> to sell cars by advertising. I’m selling peace at whatever the cost. Yoko and I are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just</w:t>
      </w:r>
      <w:proofErr w:type="gramEnd"/>
      <w:r w:rsidRPr="00AA676B">
        <w:rPr>
          <w:rFonts w:ascii="AdvMO" w:hAnsi="AdvMO" w:cs="AdvMO"/>
          <w:color w:val="000000" w:themeColor="text1"/>
          <w:sz w:val="21"/>
          <w:szCs w:val="21"/>
        </w:rPr>
        <w:t xml:space="preserve"> one big advertising campaign’’ (Connolly 1981: 121). And those who accused</w:t>
      </w:r>
    </w:p>
    <w:p w:rsidR="009F5D3E" w:rsidRPr="00AA676B" w:rsidRDefault="009F5D3E" w:rsidP="009F5D3E">
      <w:pPr>
        <w:autoSpaceDE w:val="0"/>
        <w:autoSpaceDN w:val="0"/>
        <w:adjustRightInd w:val="0"/>
        <w:spacing w:after="0" w:line="240" w:lineRule="auto"/>
        <w:rPr>
          <w:rFonts w:ascii="AdvMOI" w:hAnsi="AdvMOI" w:cs="AdvMOI"/>
          <w:color w:val="000000" w:themeColor="text1"/>
          <w:sz w:val="20"/>
          <w:szCs w:val="20"/>
        </w:rPr>
      </w:pPr>
      <w:r w:rsidRPr="00AA676B">
        <w:rPr>
          <w:rFonts w:ascii="AdvMO" w:hAnsi="AdvMO" w:cs="AdvMO"/>
          <w:color w:val="000000" w:themeColor="text1"/>
          <w:sz w:val="17"/>
          <w:szCs w:val="17"/>
        </w:rPr>
        <w:t xml:space="preserve">452 </w:t>
      </w:r>
      <w:r w:rsidRPr="00AA676B">
        <w:rPr>
          <w:rFonts w:ascii="AdvMOI" w:hAnsi="AdvMOI" w:cs="AdvMOI"/>
          <w:color w:val="000000" w:themeColor="text1"/>
          <w:sz w:val="20"/>
          <w:szCs w:val="20"/>
        </w:rPr>
        <w:t xml:space="preserve">I. </w:t>
      </w:r>
      <w:proofErr w:type="spellStart"/>
      <w:r w:rsidRPr="00AA676B">
        <w:rPr>
          <w:rFonts w:ascii="AdvMOI" w:hAnsi="AdvMOI" w:cs="AdvMOI"/>
          <w:color w:val="000000" w:themeColor="text1"/>
          <w:sz w:val="20"/>
          <w:szCs w:val="20"/>
        </w:rPr>
        <w:t>Inglis</w:t>
      </w:r>
      <w:proofErr w:type="spellEnd"/>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him</w:t>
      </w:r>
      <w:proofErr w:type="gramEnd"/>
      <w:r w:rsidRPr="00AA676B">
        <w:rPr>
          <w:rFonts w:ascii="AdvMO" w:hAnsi="AdvMO" w:cs="AdvMO"/>
          <w:color w:val="000000" w:themeColor="text1"/>
          <w:sz w:val="21"/>
          <w:szCs w:val="21"/>
        </w:rPr>
        <w:t xml:space="preserve"> of naivety for seeking to reduce political discussions to mere slogans </w:t>
      </w:r>
      <w:r w:rsidRPr="00AA676B">
        <w:rPr>
          <w:rFonts w:ascii="AdvBMa1" w:hAnsi="AdvBMa1" w:cs="AdvBMa1"/>
          <w:color w:val="000000" w:themeColor="text1"/>
          <w:sz w:val="21"/>
          <w:szCs w:val="21"/>
        </w:rPr>
        <w:t>_</w:t>
      </w:r>
      <w:r w:rsidRPr="00AA676B">
        <w:rPr>
          <w:rFonts w:ascii="AdvMO" w:hAnsi="AdvMO" w:cs="AdvMO"/>
          <w:color w:val="000000" w:themeColor="text1"/>
          <w:sz w:val="8"/>
          <w:szCs w:val="8"/>
        </w:rPr>
        <w:t xml:space="preserve">/ </w:t>
      </w:r>
      <w:r w:rsidRPr="00AA676B">
        <w:rPr>
          <w:rFonts w:ascii="AdvMO" w:hAnsi="AdvMO" w:cs="AdvMO"/>
          <w:color w:val="000000" w:themeColor="text1"/>
          <w:sz w:val="21"/>
          <w:szCs w:val="21"/>
        </w:rPr>
        <w:t>‘Give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 xml:space="preserve">Peace </w:t>
      </w:r>
      <w:proofErr w:type="gramStart"/>
      <w:r w:rsidRPr="00AA676B">
        <w:rPr>
          <w:rFonts w:ascii="AdvMO" w:hAnsi="AdvMO" w:cs="AdvMO"/>
          <w:color w:val="000000" w:themeColor="text1"/>
          <w:sz w:val="21"/>
          <w:szCs w:val="21"/>
        </w:rPr>
        <w:t>A</w:t>
      </w:r>
      <w:proofErr w:type="gramEnd"/>
      <w:r w:rsidRPr="00AA676B">
        <w:rPr>
          <w:rFonts w:ascii="AdvMO" w:hAnsi="AdvMO" w:cs="AdvMO"/>
          <w:color w:val="000000" w:themeColor="text1"/>
          <w:sz w:val="21"/>
          <w:szCs w:val="21"/>
        </w:rPr>
        <w:t xml:space="preserve"> Chance’, ‘War Is Over’, ‘Power To The People’ </w:t>
      </w:r>
      <w:r w:rsidRPr="00AA676B">
        <w:rPr>
          <w:rFonts w:ascii="AdvBMa1" w:hAnsi="AdvBMa1" w:cs="AdvBMa1"/>
          <w:color w:val="000000" w:themeColor="text1"/>
          <w:sz w:val="21"/>
          <w:szCs w:val="21"/>
        </w:rPr>
        <w:t>_</w:t>
      </w:r>
      <w:r w:rsidRPr="00AA676B">
        <w:rPr>
          <w:rFonts w:ascii="AdvMO" w:hAnsi="AdvMO" w:cs="AdvMO"/>
          <w:color w:val="000000" w:themeColor="text1"/>
          <w:sz w:val="8"/>
          <w:szCs w:val="8"/>
        </w:rPr>
        <w:t xml:space="preserve">/ </w:t>
      </w:r>
      <w:r w:rsidRPr="00AA676B">
        <w:rPr>
          <w:rFonts w:ascii="AdvMO" w:hAnsi="AdvMO" w:cs="AdvMO"/>
          <w:color w:val="000000" w:themeColor="text1"/>
          <w:sz w:val="21"/>
          <w:szCs w:val="21"/>
        </w:rPr>
        <w:t>might do well to reflect on</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the</w:t>
      </w:r>
      <w:proofErr w:type="gramEnd"/>
      <w:r w:rsidRPr="00AA676B">
        <w:rPr>
          <w:rFonts w:ascii="AdvMO" w:hAnsi="AdvMO" w:cs="AdvMO"/>
          <w:color w:val="000000" w:themeColor="text1"/>
          <w:sz w:val="21"/>
          <w:szCs w:val="21"/>
        </w:rPr>
        <w:t xml:space="preserve"> importance today of the </w:t>
      </w:r>
      <w:proofErr w:type="spellStart"/>
      <w:r w:rsidRPr="00AA676B">
        <w:rPr>
          <w:rFonts w:ascii="AdvMO" w:hAnsi="AdvMO" w:cs="AdvMO"/>
          <w:color w:val="000000" w:themeColor="text1"/>
          <w:sz w:val="21"/>
          <w:szCs w:val="21"/>
        </w:rPr>
        <w:t>soundbite</w:t>
      </w:r>
      <w:proofErr w:type="spellEnd"/>
      <w:r w:rsidRPr="00AA676B">
        <w:rPr>
          <w:rFonts w:ascii="AdvMO" w:hAnsi="AdvMO" w:cs="AdvMO"/>
          <w:color w:val="000000" w:themeColor="text1"/>
          <w:sz w:val="21"/>
          <w:szCs w:val="21"/>
        </w:rPr>
        <w:t>, the photo-opportunity, and the catchphrase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in</w:t>
      </w:r>
      <w:proofErr w:type="gramEnd"/>
      <w:r w:rsidRPr="00AA676B">
        <w:rPr>
          <w:rFonts w:ascii="AdvMO" w:hAnsi="AdvMO" w:cs="AdvMO"/>
          <w:color w:val="000000" w:themeColor="text1"/>
          <w:sz w:val="21"/>
          <w:szCs w:val="21"/>
        </w:rPr>
        <w:t xml:space="preserve"> the pursuit of power and the race for electoral success.</w:t>
      </w:r>
    </w:p>
    <w:p w:rsidR="009F5D3E" w:rsidRPr="00AA676B" w:rsidRDefault="009F5D3E" w:rsidP="009F5D3E">
      <w:pPr>
        <w:autoSpaceDE w:val="0"/>
        <w:autoSpaceDN w:val="0"/>
        <w:adjustRightInd w:val="0"/>
        <w:spacing w:after="0" w:line="240" w:lineRule="auto"/>
        <w:rPr>
          <w:rFonts w:ascii="AdvMOB" w:hAnsi="AdvMOB" w:cs="AdvMOB"/>
          <w:color w:val="000000" w:themeColor="text1"/>
          <w:sz w:val="21"/>
          <w:szCs w:val="21"/>
        </w:rPr>
      </w:pPr>
      <w:r w:rsidRPr="00AA676B">
        <w:rPr>
          <w:rFonts w:ascii="AdvMOB" w:hAnsi="AdvMOB" w:cs="AdvMOB"/>
          <w:color w:val="000000" w:themeColor="text1"/>
          <w:sz w:val="21"/>
          <w:szCs w:val="21"/>
        </w:rPr>
        <w:t>A profile in literature and art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Alongside his political activity, Lennon never lost his childhood love of literature, first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displayed</w:t>
      </w:r>
      <w:proofErr w:type="gramEnd"/>
      <w:r w:rsidRPr="00AA676B">
        <w:rPr>
          <w:rFonts w:ascii="AdvMO" w:hAnsi="AdvMO" w:cs="AdvMO"/>
          <w:color w:val="000000" w:themeColor="text1"/>
          <w:sz w:val="21"/>
          <w:szCs w:val="21"/>
        </w:rPr>
        <w:t xml:space="preserve"> in the </w:t>
      </w:r>
      <w:r w:rsidRPr="00AA676B">
        <w:rPr>
          <w:rFonts w:ascii="AdvMOI" w:hAnsi="AdvMOI" w:cs="AdvMOI"/>
          <w:color w:val="000000" w:themeColor="text1"/>
          <w:sz w:val="21"/>
          <w:szCs w:val="21"/>
        </w:rPr>
        <w:t xml:space="preserve">Daily Howl - </w:t>
      </w:r>
      <w:r w:rsidRPr="00AA676B">
        <w:rPr>
          <w:rFonts w:ascii="AdvMO" w:hAnsi="AdvMO" w:cs="AdvMO"/>
          <w:color w:val="000000" w:themeColor="text1"/>
          <w:sz w:val="21"/>
          <w:szCs w:val="21"/>
        </w:rPr>
        <w:t>a mock newspaper he produced while a pupil at Quarry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Bank High School.</w:t>
      </w:r>
      <w:proofErr w:type="gramEnd"/>
      <w:r w:rsidRPr="00AA676B">
        <w:rPr>
          <w:rFonts w:ascii="AdvMO" w:hAnsi="AdvMO" w:cs="AdvMO"/>
          <w:color w:val="000000" w:themeColor="text1"/>
          <w:sz w:val="21"/>
          <w:szCs w:val="21"/>
        </w:rPr>
        <w:t xml:space="preserve"> The verses, essays and drawings in </w:t>
      </w:r>
      <w:r w:rsidRPr="00AA676B">
        <w:rPr>
          <w:rFonts w:ascii="AdvMOI" w:hAnsi="AdvMOI" w:cs="AdvMOI"/>
          <w:color w:val="000000" w:themeColor="text1"/>
          <w:sz w:val="21"/>
          <w:szCs w:val="21"/>
        </w:rPr>
        <w:t xml:space="preserve">In His Own Write </w:t>
      </w:r>
      <w:r w:rsidRPr="00AA676B">
        <w:rPr>
          <w:rFonts w:ascii="AdvMO" w:hAnsi="AdvMO" w:cs="AdvMO"/>
          <w:color w:val="000000" w:themeColor="text1"/>
          <w:sz w:val="21"/>
          <w:szCs w:val="21"/>
        </w:rPr>
        <w:t>(1964),</w:t>
      </w:r>
    </w:p>
    <w:p w:rsidR="009F5D3E" w:rsidRPr="00AA676B" w:rsidRDefault="009F5D3E" w:rsidP="009F5D3E">
      <w:pPr>
        <w:autoSpaceDE w:val="0"/>
        <w:autoSpaceDN w:val="0"/>
        <w:adjustRightInd w:val="0"/>
        <w:spacing w:after="0" w:line="240" w:lineRule="auto"/>
        <w:rPr>
          <w:rFonts w:ascii="AdvMOI" w:hAnsi="AdvMOI" w:cs="AdvMOI"/>
          <w:color w:val="000000" w:themeColor="text1"/>
          <w:sz w:val="21"/>
          <w:szCs w:val="21"/>
        </w:rPr>
      </w:pPr>
      <w:r w:rsidRPr="00AA676B">
        <w:rPr>
          <w:rFonts w:ascii="AdvMOI" w:hAnsi="AdvMOI" w:cs="AdvMOI"/>
          <w:color w:val="000000" w:themeColor="text1"/>
          <w:sz w:val="21"/>
          <w:szCs w:val="21"/>
        </w:rPr>
        <w:t xml:space="preserve">A Spaniard </w:t>
      </w:r>
      <w:proofErr w:type="gramStart"/>
      <w:r w:rsidRPr="00AA676B">
        <w:rPr>
          <w:rFonts w:ascii="AdvMOI" w:hAnsi="AdvMOI" w:cs="AdvMOI"/>
          <w:color w:val="000000" w:themeColor="text1"/>
          <w:sz w:val="21"/>
          <w:szCs w:val="21"/>
        </w:rPr>
        <w:t>In The</w:t>
      </w:r>
      <w:proofErr w:type="gramEnd"/>
      <w:r w:rsidRPr="00AA676B">
        <w:rPr>
          <w:rFonts w:ascii="AdvMOI" w:hAnsi="AdvMOI" w:cs="AdvMOI"/>
          <w:color w:val="000000" w:themeColor="text1"/>
          <w:sz w:val="21"/>
          <w:szCs w:val="21"/>
        </w:rPr>
        <w:t xml:space="preserve"> Works </w:t>
      </w:r>
      <w:r w:rsidRPr="00AA676B">
        <w:rPr>
          <w:rFonts w:ascii="AdvMO" w:hAnsi="AdvMO" w:cs="AdvMO"/>
          <w:color w:val="000000" w:themeColor="text1"/>
          <w:sz w:val="21"/>
          <w:szCs w:val="21"/>
        </w:rPr>
        <w:t xml:space="preserve">(1965), the posthumously published </w:t>
      </w:r>
      <w:r w:rsidRPr="00AA676B">
        <w:rPr>
          <w:rFonts w:ascii="AdvMOI" w:hAnsi="AdvMOI" w:cs="AdvMOI"/>
          <w:color w:val="000000" w:themeColor="text1"/>
          <w:sz w:val="21"/>
          <w:szCs w:val="21"/>
        </w:rPr>
        <w:t>Skywriting By Word Of</w:t>
      </w:r>
    </w:p>
    <w:p w:rsidR="009F5D3E" w:rsidRPr="00AA676B" w:rsidRDefault="009F5D3E" w:rsidP="009F5D3E">
      <w:pPr>
        <w:autoSpaceDE w:val="0"/>
        <w:autoSpaceDN w:val="0"/>
        <w:adjustRightInd w:val="0"/>
        <w:spacing w:after="0" w:line="240" w:lineRule="auto"/>
        <w:rPr>
          <w:rFonts w:ascii="AdvMOI" w:hAnsi="AdvMOI" w:cs="AdvMOI"/>
          <w:color w:val="000000" w:themeColor="text1"/>
          <w:sz w:val="21"/>
          <w:szCs w:val="21"/>
        </w:rPr>
      </w:pPr>
      <w:r w:rsidRPr="00AA676B">
        <w:rPr>
          <w:rFonts w:ascii="AdvMOI" w:hAnsi="AdvMOI" w:cs="AdvMOI"/>
          <w:color w:val="000000" w:themeColor="text1"/>
          <w:sz w:val="21"/>
          <w:szCs w:val="21"/>
        </w:rPr>
        <w:t xml:space="preserve">Mouth </w:t>
      </w:r>
      <w:r w:rsidRPr="00AA676B">
        <w:rPr>
          <w:rFonts w:ascii="AdvMO" w:hAnsi="AdvMO" w:cs="AdvMO"/>
          <w:color w:val="000000" w:themeColor="text1"/>
          <w:sz w:val="21"/>
          <w:szCs w:val="21"/>
        </w:rPr>
        <w:t xml:space="preserve">(1986) and the National Theatre’s production in 1968 of </w:t>
      </w:r>
      <w:r w:rsidRPr="00AA676B">
        <w:rPr>
          <w:rFonts w:ascii="AdvMOI" w:hAnsi="AdvMOI" w:cs="AdvMOI"/>
          <w:color w:val="000000" w:themeColor="text1"/>
          <w:sz w:val="21"/>
          <w:szCs w:val="21"/>
        </w:rPr>
        <w:t>The Lennon Play: In</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I" w:hAnsi="AdvMOI" w:cs="AdvMOI"/>
          <w:color w:val="000000" w:themeColor="text1"/>
          <w:sz w:val="21"/>
          <w:szCs w:val="21"/>
        </w:rPr>
        <w:t xml:space="preserve">His Own Write </w:t>
      </w:r>
      <w:r w:rsidRPr="00AA676B">
        <w:rPr>
          <w:rFonts w:ascii="AdvMO" w:hAnsi="AdvMO" w:cs="AdvMO"/>
          <w:color w:val="000000" w:themeColor="text1"/>
          <w:sz w:val="21"/>
          <w:szCs w:val="21"/>
        </w:rPr>
        <w:t>belonged, though their satirical intent and (</w:t>
      </w:r>
      <w:proofErr w:type="spellStart"/>
      <w:r w:rsidRPr="00AA676B">
        <w:rPr>
          <w:rFonts w:ascii="AdvMO" w:hAnsi="AdvMO" w:cs="AdvMO"/>
          <w:color w:val="000000" w:themeColor="text1"/>
          <w:sz w:val="21"/>
          <w:szCs w:val="21"/>
        </w:rPr>
        <w:t>mis</w:t>
      </w:r>
      <w:proofErr w:type="spellEnd"/>
      <w:r w:rsidRPr="00AA676B">
        <w:rPr>
          <w:rFonts w:ascii="AdvMO" w:hAnsi="AdvMO" w:cs="AdvMO"/>
          <w:color w:val="000000" w:themeColor="text1"/>
          <w:sz w:val="21"/>
          <w:szCs w:val="21"/>
        </w:rPr>
        <w:t>)use of language, to a</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tradition</w:t>
      </w:r>
      <w:proofErr w:type="gramEnd"/>
      <w:r w:rsidRPr="00AA676B">
        <w:rPr>
          <w:rFonts w:ascii="AdvMO" w:hAnsi="AdvMO" w:cs="AdvMO"/>
          <w:color w:val="000000" w:themeColor="text1"/>
          <w:sz w:val="21"/>
          <w:szCs w:val="21"/>
        </w:rPr>
        <w:t xml:space="preserve"> which, as was noted at the time, recalled the poems of Edward Lear and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 xml:space="preserve">Lewis </w:t>
      </w:r>
      <w:proofErr w:type="gramStart"/>
      <w:r w:rsidRPr="00AA676B">
        <w:rPr>
          <w:rFonts w:ascii="AdvMO" w:hAnsi="AdvMO" w:cs="AdvMO"/>
          <w:color w:val="000000" w:themeColor="text1"/>
          <w:sz w:val="21"/>
          <w:szCs w:val="21"/>
        </w:rPr>
        <w:t>Carroll,</w:t>
      </w:r>
      <w:proofErr w:type="gramEnd"/>
      <w:r w:rsidRPr="00AA676B">
        <w:rPr>
          <w:rFonts w:ascii="AdvMO" w:hAnsi="AdvMO" w:cs="AdvMO"/>
          <w:color w:val="000000" w:themeColor="text1"/>
          <w:sz w:val="21"/>
          <w:szCs w:val="21"/>
        </w:rPr>
        <w:t xml:space="preserve"> and the novels of James Joyce. In retrospect, they also provided a</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bridge</w:t>
      </w:r>
      <w:proofErr w:type="gramEnd"/>
      <w:r w:rsidRPr="00AA676B">
        <w:rPr>
          <w:rFonts w:ascii="AdvMO" w:hAnsi="AdvMO" w:cs="AdvMO"/>
          <w:color w:val="000000" w:themeColor="text1"/>
          <w:sz w:val="21"/>
          <w:szCs w:val="21"/>
        </w:rPr>
        <w:t xml:space="preserve"> between the </w:t>
      </w:r>
      <w:proofErr w:type="spellStart"/>
      <w:r w:rsidRPr="00AA676B">
        <w:rPr>
          <w:rFonts w:ascii="AdvMO" w:hAnsi="AdvMO" w:cs="AdvMO"/>
          <w:color w:val="000000" w:themeColor="text1"/>
          <w:sz w:val="21"/>
          <w:szCs w:val="21"/>
        </w:rPr>
        <w:t>humour</w:t>
      </w:r>
      <w:proofErr w:type="spellEnd"/>
      <w:r w:rsidRPr="00AA676B">
        <w:rPr>
          <w:rFonts w:ascii="AdvMO" w:hAnsi="AdvMO" w:cs="AdvMO"/>
          <w:color w:val="000000" w:themeColor="text1"/>
          <w:sz w:val="21"/>
          <w:szCs w:val="21"/>
        </w:rPr>
        <w:t xml:space="preserve"> of </w:t>
      </w:r>
      <w:r w:rsidRPr="00AA676B">
        <w:rPr>
          <w:rFonts w:ascii="AdvMOI" w:hAnsi="AdvMOI" w:cs="AdvMOI"/>
          <w:color w:val="000000" w:themeColor="text1"/>
          <w:sz w:val="21"/>
          <w:szCs w:val="21"/>
        </w:rPr>
        <w:t xml:space="preserve">The Goon Show </w:t>
      </w:r>
      <w:r w:rsidRPr="00AA676B">
        <w:rPr>
          <w:rFonts w:ascii="AdvMO" w:hAnsi="AdvMO" w:cs="AdvMO"/>
          <w:color w:val="000000" w:themeColor="text1"/>
          <w:sz w:val="21"/>
          <w:szCs w:val="21"/>
        </w:rPr>
        <w:t>(the most celebrated British radio</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comedy</w:t>
      </w:r>
      <w:proofErr w:type="gramEnd"/>
      <w:r w:rsidRPr="00AA676B">
        <w:rPr>
          <w:rFonts w:ascii="AdvMO" w:hAnsi="AdvMO" w:cs="AdvMO"/>
          <w:color w:val="000000" w:themeColor="text1"/>
          <w:sz w:val="21"/>
          <w:szCs w:val="21"/>
        </w:rPr>
        <w:t xml:space="preserve"> series of the 1950s) and </w:t>
      </w:r>
      <w:r w:rsidRPr="00AA676B">
        <w:rPr>
          <w:rFonts w:ascii="AdvMOI" w:hAnsi="AdvMOI" w:cs="AdvMOI"/>
          <w:color w:val="000000" w:themeColor="text1"/>
          <w:sz w:val="21"/>
          <w:szCs w:val="21"/>
        </w:rPr>
        <w:t xml:space="preserve">Monty Python’s Flying Circus </w:t>
      </w:r>
      <w:r w:rsidRPr="00AA676B">
        <w:rPr>
          <w:rFonts w:ascii="AdvMO" w:hAnsi="AdvMO" w:cs="AdvMO"/>
          <w:color w:val="000000" w:themeColor="text1"/>
          <w:sz w:val="21"/>
          <w:szCs w:val="21"/>
        </w:rPr>
        <w:t>(the most celebrated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British television comedy series of the 1970s).</w:t>
      </w:r>
      <w:proofErr w:type="gramEnd"/>
      <w:r w:rsidRPr="00AA676B">
        <w:rPr>
          <w:rFonts w:ascii="AdvMO" w:hAnsi="AdvMO" w:cs="AdvMO"/>
          <w:color w:val="000000" w:themeColor="text1"/>
          <w:sz w:val="21"/>
          <w:szCs w:val="21"/>
        </w:rPr>
        <w:t xml:space="preserve"> Widely praised and </w:t>
      </w:r>
      <w:proofErr w:type="spellStart"/>
      <w:r w:rsidRPr="00AA676B">
        <w:rPr>
          <w:rFonts w:ascii="AdvMO" w:hAnsi="AdvMO" w:cs="AdvMO"/>
          <w:color w:val="000000" w:themeColor="text1"/>
          <w:sz w:val="21"/>
          <w:szCs w:val="21"/>
        </w:rPr>
        <w:t>honoured</w:t>
      </w:r>
      <w:proofErr w:type="spellEnd"/>
      <w:r w:rsidRPr="00AA676B">
        <w:rPr>
          <w:rFonts w:ascii="AdvMO" w:hAnsi="AdvMO" w:cs="AdvMO"/>
          <w:color w:val="000000" w:themeColor="text1"/>
          <w:sz w:val="21"/>
          <w:szCs w:val="21"/>
        </w:rPr>
        <w:t xml:space="preserve"> at the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time</w:t>
      </w:r>
      <w:proofErr w:type="gramEnd"/>
      <w:r w:rsidRPr="00AA676B">
        <w:rPr>
          <w:rFonts w:ascii="AdvMO" w:hAnsi="AdvMO" w:cs="AdvMO"/>
          <w:color w:val="000000" w:themeColor="text1"/>
          <w:sz w:val="21"/>
          <w:szCs w:val="21"/>
        </w:rPr>
        <w:t xml:space="preserve"> of publication, they have, in the years since his death, attracted an even greater</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critical</w:t>
      </w:r>
      <w:proofErr w:type="gramEnd"/>
      <w:r w:rsidRPr="00AA676B">
        <w:rPr>
          <w:rFonts w:ascii="AdvMO" w:hAnsi="AdvMO" w:cs="AdvMO"/>
          <w:color w:val="000000" w:themeColor="text1"/>
          <w:sz w:val="21"/>
          <w:szCs w:val="21"/>
        </w:rPr>
        <w:t xml:space="preserve"> reputation:</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r w:rsidRPr="00AA676B">
        <w:rPr>
          <w:rFonts w:ascii="AdvMO" w:hAnsi="AdvMO" w:cs="AdvMO"/>
          <w:color w:val="000000" w:themeColor="text1"/>
          <w:sz w:val="19"/>
          <w:szCs w:val="19"/>
        </w:rPr>
        <w:t>It can now be asserted, beyond any doubt, that John Lennon’s literary canon is</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significant</w:t>
      </w:r>
      <w:proofErr w:type="gramEnd"/>
      <w:r w:rsidRPr="00AA676B">
        <w:rPr>
          <w:rFonts w:ascii="AdvMO" w:hAnsi="AdvMO" w:cs="AdvMO"/>
          <w:color w:val="000000" w:themeColor="text1"/>
          <w:sz w:val="19"/>
          <w:szCs w:val="19"/>
        </w:rPr>
        <w:t xml:space="preserve">. Not only did he produce a considerable amount of work </w:t>
      </w:r>
      <w:r w:rsidRPr="00AA676B">
        <w:rPr>
          <w:rFonts w:ascii="AdvBMa1" w:hAnsi="AdvBMa1" w:cs="AdvBMa1"/>
          <w:color w:val="000000" w:themeColor="text1"/>
          <w:sz w:val="19"/>
          <w:szCs w:val="19"/>
        </w:rPr>
        <w:t>_</w:t>
      </w:r>
      <w:r w:rsidRPr="00AA676B">
        <w:rPr>
          <w:rFonts w:ascii="AdvMO" w:hAnsi="AdvMO" w:cs="AdvMO"/>
          <w:color w:val="000000" w:themeColor="text1"/>
          <w:sz w:val="8"/>
          <w:szCs w:val="8"/>
        </w:rPr>
        <w:t xml:space="preserve">/ </w:t>
      </w:r>
      <w:r w:rsidRPr="00AA676B">
        <w:rPr>
          <w:rFonts w:ascii="AdvMO" w:hAnsi="AdvMO" w:cs="AdvMO"/>
          <w:color w:val="000000" w:themeColor="text1"/>
          <w:sz w:val="19"/>
          <w:szCs w:val="19"/>
        </w:rPr>
        <w:t>in a variety</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of</w:t>
      </w:r>
      <w:proofErr w:type="gramEnd"/>
      <w:r w:rsidRPr="00AA676B">
        <w:rPr>
          <w:rFonts w:ascii="AdvMO" w:hAnsi="AdvMO" w:cs="AdvMO"/>
          <w:color w:val="000000" w:themeColor="text1"/>
          <w:sz w:val="19"/>
          <w:szCs w:val="19"/>
        </w:rPr>
        <w:t xml:space="preserve"> styles and genres </w:t>
      </w:r>
      <w:r w:rsidRPr="00AA676B">
        <w:rPr>
          <w:rFonts w:ascii="AdvBMa1" w:hAnsi="AdvBMa1" w:cs="AdvBMa1"/>
          <w:color w:val="000000" w:themeColor="text1"/>
          <w:sz w:val="19"/>
          <w:szCs w:val="19"/>
        </w:rPr>
        <w:t>_</w:t>
      </w:r>
      <w:r w:rsidRPr="00AA676B">
        <w:rPr>
          <w:rFonts w:ascii="AdvMO" w:hAnsi="AdvMO" w:cs="AdvMO"/>
          <w:color w:val="000000" w:themeColor="text1"/>
          <w:sz w:val="8"/>
          <w:szCs w:val="8"/>
        </w:rPr>
        <w:t xml:space="preserve">/ </w:t>
      </w:r>
      <w:r w:rsidRPr="00AA676B">
        <w:rPr>
          <w:rFonts w:ascii="AdvMO" w:hAnsi="AdvMO" w:cs="AdvMO"/>
          <w:color w:val="000000" w:themeColor="text1"/>
          <w:sz w:val="19"/>
          <w:szCs w:val="19"/>
        </w:rPr>
        <w:t xml:space="preserve">but he maintained a very high </w:t>
      </w:r>
      <w:proofErr w:type="spellStart"/>
      <w:r w:rsidRPr="00AA676B">
        <w:rPr>
          <w:rFonts w:ascii="AdvMO" w:hAnsi="AdvMO" w:cs="AdvMO"/>
          <w:color w:val="000000" w:themeColor="text1"/>
          <w:sz w:val="19"/>
          <w:szCs w:val="19"/>
        </w:rPr>
        <w:t>calibre</w:t>
      </w:r>
      <w:proofErr w:type="spellEnd"/>
      <w:r w:rsidRPr="00AA676B">
        <w:rPr>
          <w:rFonts w:ascii="AdvMO" w:hAnsi="AdvMO" w:cs="AdvMO"/>
          <w:color w:val="000000" w:themeColor="text1"/>
          <w:sz w:val="19"/>
          <w:szCs w:val="19"/>
        </w:rPr>
        <w:t xml:space="preserve"> and consistency in his</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writing</w:t>
      </w:r>
      <w:proofErr w:type="gramEnd"/>
      <w:r w:rsidRPr="00AA676B">
        <w:rPr>
          <w:rFonts w:ascii="AdvMO" w:hAnsi="AdvMO" w:cs="AdvMO"/>
          <w:color w:val="000000" w:themeColor="text1"/>
          <w:sz w:val="19"/>
          <w:szCs w:val="19"/>
        </w:rPr>
        <w:t>. Indeed, John’s literary output would have been noteworthy even if that had</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been</w:t>
      </w:r>
      <w:proofErr w:type="gramEnd"/>
      <w:r w:rsidRPr="00AA676B">
        <w:rPr>
          <w:rFonts w:ascii="AdvMO" w:hAnsi="AdvMO" w:cs="AdvMO"/>
          <w:color w:val="000000" w:themeColor="text1"/>
          <w:sz w:val="19"/>
          <w:szCs w:val="19"/>
        </w:rPr>
        <w:t xml:space="preserve"> his sole form of creative expression (</w:t>
      </w:r>
      <w:proofErr w:type="spellStart"/>
      <w:r w:rsidRPr="00AA676B">
        <w:rPr>
          <w:rFonts w:ascii="AdvMO" w:hAnsi="AdvMO" w:cs="AdvMO"/>
          <w:color w:val="000000" w:themeColor="text1"/>
          <w:sz w:val="19"/>
          <w:szCs w:val="19"/>
        </w:rPr>
        <w:t>Sauceda</w:t>
      </w:r>
      <w:proofErr w:type="spellEnd"/>
      <w:r w:rsidRPr="00AA676B">
        <w:rPr>
          <w:rFonts w:ascii="AdvMO" w:hAnsi="AdvMO" w:cs="AdvMO"/>
          <w:color w:val="000000" w:themeColor="text1"/>
          <w:sz w:val="19"/>
          <w:szCs w:val="19"/>
        </w:rPr>
        <w:t xml:space="preserve"> 1983: 197).</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In addition, before he became a Beatle, John Lennon studied at Liverpool College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of</w:t>
      </w:r>
      <w:proofErr w:type="gramEnd"/>
      <w:r w:rsidRPr="00AA676B">
        <w:rPr>
          <w:rFonts w:ascii="AdvMO" w:hAnsi="AdvMO" w:cs="AdvMO"/>
          <w:color w:val="000000" w:themeColor="text1"/>
          <w:sz w:val="21"/>
          <w:szCs w:val="21"/>
        </w:rPr>
        <w:t xml:space="preserve"> Art, a component of his history that was to have important consequences in his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later</w:t>
      </w:r>
      <w:proofErr w:type="gramEnd"/>
      <w:r w:rsidRPr="00AA676B">
        <w:rPr>
          <w:rFonts w:ascii="AdvMO" w:hAnsi="AdvMO" w:cs="AdvMO"/>
          <w:color w:val="000000" w:themeColor="text1"/>
          <w:sz w:val="21"/>
          <w:szCs w:val="21"/>
        </w:rPr>
        <w:t xml:space="preserve"> life. Indeed, it was while visiting John Dunbar’s </w:t>
      </w:r>
      <w:proofErr w:type="spellStart"/>
      <w:r w:rsidRPr="00AA676B">
        <w:rPr>
          <w:rFonts w:ascii="AdvMO" w:hAnsi="AdvMO" w:cs="AdvMO"/>
          <w:color w:val="000000" w:themeColor="text1"/>
          <w:sz w:val="21"/>
          <w:szCs w:val="21"/>
        </w:rPr>
        <w:t>Indica</w:t>
      </w:r>
      <w:proofErr w:type="spellEnd"/>
      <w:r w:rsidRPr="00AA676B">
        <w:rPr>
          <w:rFonts w:ascii="AdvMO" w:hAnsi="AdvMO" w:cs="AdvMO"/>
          <w:color w:val="000000" w:themeColor="text1"/>
          <w:sz w:val="21"/>
          <w:szCs w:val="21"/>
        </w:rPr>
        <w:t xml:space="preserve"> Gallery in London, in</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lastRenderedPageBreak/>
        <w:t xml:space="preserve">November 1966, to attend an exhibition entitled </w:t>
      </w:r>
      <w:r w:rsidRPr="00AA676B">
        <w:rPr>
          <w:rFonts w:ascii="AdvMOI" w:hAnsi="AdvMOI" w:cs="AdvMOI"/>
          <w:color w:val="000000" w:themeColor="text1"/>
          <w:sz w:val="21"/>
          <w:szCs w:val="21"/>
        </w:rPr>
        <w:t xml:space="preserve">Unfinished Paintings </w:t>
      </w:r>
      <w:proofErr w:type="gramStart"/>
      <w:r w:rsidRPr="00AA676B">
        <w:rPr>
          <w:rFonts w:ascii="AdvMOI" w:hAnsi="AdvMOI" w:cs="AdvMOI"/>
          <w:color w:val="000000" w:themeColor="text1"/>
          <w:sz w:val="21"/>
          <w:szCs w:val="21"/>
        </w:rPr>
        <w:t>And</w:t>
      </w:r>
      <w:proofErr w:type="gramEnd"/>
      <w:r w:rsidRPr="00AA676B">
        <w:rPr>
          <w:rFonts w:ascii="AdvMOI" w:hAnsi="AdvMOI" w:cs="AdvMOI"/>
          <w:color w:val="000000" w:themeColor="text1"/>
          <w:sz w:val="21"/>
          <w:szCs w:val="21"/>
        </w:rPr>
        <w:t xml:space="preserve"> Objects </w:t>
      </w:r>
      <w:r w:rsidRPr="00AA676B">
        <w:rPr>
          <w:rFonts w:ascii="AdvMO" w:hAnsi="AdvMO" w:cs="AdvMO"/>
          <w:color w:val="000000" w:themeColor="text1"/>
          <w:sz w:val="21"/>
          <w:szCs w:val="21"/>
        </w:rPr>
        <w:t>by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an</w:t>
      </w:r>
      <w:proofErr w:type="gramEnd"/>
      <w:r w:rsidRPr="00AA676B">
        <w:rPr>
          <w:rFonts w:ascii="AdvMO" w:hAnsi="AdvMO" w:cs="AdvMO"/>
          <w:color w:val="000000" w:themeColor="text1"/>
          <w:sz w:val="21"/>
          <w:szCs w:val="21"/>
        </w:rPr>
        <w:t xml:space="preserve"> obscure Japanese artist, that he met the person who would dominate the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remaining</w:t>
      </w:r>
      <w:proofErr w:type="gramEnd"/>
      <w:r w:rsidRPr="00AA676B">
        <w:rPr>
          <w:rFonts w:ascii="AdvMO" w:hAnsi="AdvMO" w:cs="AdvMO"/>
          <w:color w:val="000000" w:themeColor="text1"/>
          <w:sz w:val="21"/>
          <w:szCs w:val="21"/>
        </w:rPr>
        <w:t xml:space="preserve"> fourteen years of his life and with whom he would be historically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associated</w:t>
      </w:r>
      <w:proofErr w:type="gramEnd"/>
      <w:r w:rsidRPr="00AA676B">
        <w:rPr>
          <w:rFonts w:ascii="AdvMO" w:hAnsi="AdvMO" w:cs="AdvMO"/>
          <w:color w:val="000000" w:themeColor="text1"/>
          <w:sz w:val="21"/>
          <w:szCs w:val="21"/>
        </w:rPr>
        <w: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While routinely cited as the woman who broke up the Beatles (a claim which may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or</w:t>
      </w:r>
      <w:proofErr w:type="gramEnd"/>
      <w:r w:rsidRPr="00AA676B">
        <w:rPr>
          <w:rFonts w:ascii="AdvMO" w:hAnsi="AdvMO" w:cs="AdvMO"/>
          <w:color w:val="000000" w:themeColor="text1"/>
          <w:sz w:val="21"/>
          <w:szCs w:val="21"/>
        </w:rPr>
        <w:t xml:space="preserve"> may not be true) there is little doubt that Yoko Ono was instrumental not only in</w:t>
      </w:r>
    </w:p>
    <w:p w:rsidR="009F5D3E" w:rsidRPr="00AA676B" w:rsidRDefault="009F5D3E" w:rsidP="009F5D3E">
      <w:pPr>
        <w:autoSpaceDE w:val="0"/>
        <w:autoSpaceDN w:val="0"/>
        <w:adjustRightInd w:val="0"/>
        <w:spacing w:after="0" w:line="240" w:lineRule="auto"/>
        <w:rPr>
          <w:rFonts w:ascii="AdvMOI" w:hAnsi="AdvMOI" w:cs="AdvMOI"/>
          <w:color w:val="000000" w:themeColor="text1"/>
          <w:sz w:val="21"/>
          <w:szCs w:val="21"/>
        </w:rPr>
      </w:pPr>
      <w:proofErr w:type="spellStart"/>
      <w:proofErr w:type="gramStart"/>
      <w:r w:rsidRPr="00AA676B">
        <w:rPr>
          <w:rFonts w:ascii="AdvMO" w:hAnsi="AdvMO" w:cs="AdvMO"/>
          <w:color w:val="000000" w:themeColor="text1"/>
          <w:sz w:val="21"/>
          <w:szCs w:val="21"/>
        </w:rPr>
        <w:t>politicising</w:t>
      </w:r>
      <w:proofErr w:type="spellEnd"/>
      <w:proofErr w:type="gramEnd"/>
      <w:r w:rsidRPr="00AA676B">
        <w:rPr>
          <w:rFonts w:ascii="AdvMO" w:hAnsi="AdvMO" w:cs="AdvMO"/>
          <w:color w:val="000000" w:themeColor="text1"/>
          <w:sz w:val="21"/>
          <w:szCs w:val="21"/>
        </w:rPr>
        <w:t xml:space="preserve"> Lennon, but also in re-invigorating his own career in art. His </w:t>
      </w:r>
      <w:r w:rsidRPr="00AA676B">
        <w:rPr>
          <w:rFonts w:ascii="AdvMOI" w:hAnsi="AdvMOI" w:cs="AdvMOI"/>
          <w:color w:val="000000" w:themeColor="text1"/>
          <w:sz w:val="21"/>
          <w:szCs w:val="21"/>
        </w:rPr>
        <w:t>You Are</w:t>
      </w:r>
    </w:p>
    <w:p w:rsidR="009F5D3E" w:rsidRPr="00AA676B" w:rsidRDefault="009F5D3E" w:rsidP="009F5D3E">
      <w:pPr>
        <w:autoSpaceDE w:val="0"/>
        <w:autoSpaceDN w:val="0"/>
        <w:adjustRightInd w:val="0"/>
        <w:spacing w:after="0" w:line="240" w:lineRule="auto"/>
        <w:rPr>
          <w:rFonts w:ascii="AdvMOI" w:hAnsi="AdvMOI" w:cs="AdvMOI"/>
          <w:color w:val="000000" w:themeColor="text1"/>
          <w:sz w:val="21"/>
          <w:szCs w:val="21"/>
        </w:rPr>
      </w:pPr>
      <w:r w:rsidRPr="00AA676B">
        <w:rPr>
          <w:rFonts w:ascii="AdvMOI" w:hAnsi="AdvMOI" w:cs="AdvMOI"/>
          <w:color w:val="000000" w:themeColor="text1"/>
          <w:sz w:val="21"/>
          <w:szCs w:val="21"/>
        </w:rPr>
        <w:t xml:space="preserve">Here </w:t>
      </w:r>
      <w:r w:rsidRPr="00AA676B">
        <w:rPr>
          <w:rFonts w:ascii="AdvMO" w:hAnsi="AdvMO" w:cs="AdvMO"/>
          <w:color w:val="000000" w:themeColor="text1"/>
          <w:sz w:val="21"/>
          <w:szCs w:val="21"/>
        </w:rPr>
        <w:t xml:space="preserve">exhibition at London’s Robert Fraser Gallery in July 1968, their joint </w:t>
      </w:r>
      <w:proofErr w:type="gramStart"/>
      <w:r w:rsidRPr="00AA676B">
        <w:rPr>
          <w:rFonts w:ascii="AdvMOI" w:hAnsi="AdvMOI" w:cs="AdvMOI"/>
          <w:color w:val="000000" w:themeColor="text1"/>
          <w:sz w:val="21"/>
          <w:szCs w:val="21"/>
        </w:rPr>
        <w:t>This</w:t>
      </w:r>
      <w:proofErr w:type="gramEnd"/>
      <w:r w:rsidRPr="00AA676B">
        <w:rPr>
          <w:rFonts w:ascii="AdvMOI" w:hAnsi="AdvMOI" w:cs="AdvMOI"/>
          <w:color w:val="000000" w:themeColor="text1"/>
          <w:sz w:val="21"/>
          <w:szCs w:val="21"/>
        </w:rPr>
        <w:t xml:space="preserve"> Is Not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I" w:hAnsi="AdvMOI" w:cs="AdvMOI"/>
          <w:color w:val="000000" w:themeColor="text1"/>
          <w:sz w:val="21"/>
          <w:szCs w:val="21"/>
        </w:rPr>
        <w:t xml:space="preserve">Here </w:t>
      </w:r>
      <w:r w:rsidRPr="00AA676B">
        <w:rPr>
          <w:rFonts w:ascii="AdvMO" w:hAnsi="AdvMO" w:cs="AdvMO"/>
          <w:color w:val="000000" w:themeColor="text1"/>
          <w:sz w:val="21"/>
          <w:szCs w:val="21"/>
        </w:rPr>
        <w:t xml:space="preserve">exhibition at New York’s Everson Museum </w:t>
      </w:r>
      <w:proofErr w:type="gramStart"/>
      <w:r w:rsidRPr="00AA676B">
        <w:rPr>
          <w:rFonts w:ascii="AdvMO" w:hAnsi="AdvMO" w:cs="AdvMO"/>
          <w:color w:val="000000" w:themeColor="text1"/>
          <w:sz w:val="21"/>
          <w:szCs w:val="21"/>
        </w:rPr>
        <w:t>Of</w:t>
      </w:r>
      <w:proofErr w:type="gramEnd"/>
      <w:r w:rsidRPr="00AA676B">
        <w:rPr>
          <w:rFonts w:ascii="AdvMO" w:hAnsi="AdvMO" w:cs="AdvMO"/>
          <w:color w:val="000000" w:themeColor="text1"/>
          <w:sz w:val="21"/>
          <w:szCs w:val="21"/>
        </w:rPr>
        <w:t xml:space="preserve"> Fine Art in October 1971, and the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short</w:t>
      </w:r>
      <w:proofErr w:type="gramEnd"/>
      <w:r w:rsidRPr="00AA676B">
        <w:rPr>
          <w:rFonts w:ascii="AdvMO" w:hAnsi="AdvMO" w:cs="AdvMO"/>
          <w:color w:val="000000" w:themeColor="text1"/>
          <w:sz w:val="21"/>
          <w:szCs w:val="21"/>
        </w:rPr>
        <w:t>, experimental films the couple produced in 1969 and 1970 (</w:t>
      </w:r>
      <w:r w:rsidRPr="00AA676B">
        <w:rPr>
          <w:rFonts w:ascii="AdvMOI" w:hAnsi="AdvMOI" w:cs="AdvMOI"/>
          <w:color w:val="000000" w:themeColor="text1"/>
          <w:sz w:val="21"/>
          <w:szCs w:val="21"/>
        </w:rPr>
        <w:t xml:space="preserve">Self Portrait </w:t>
      </w:r>
      <w:r w:rsidRPr="00AA676B">
        <w:rPr>
          <w:rFonts w:ascii="AdvMO" w:hAnsi="AdvMO" w:cs="AdvMO"/>
          <w:color w:val="000000" w:themeColor="text1"/>
          <w:sz w:val="21"/>
          <w:szCs w:val="21"/>
        </w:rPr>
        <w:t xml:space="preserve">, </w:t>
      </w:r>
      <w:r w:rsidRPr="00AA676B">
        <w:rPr>
          <w:rFonts w:ascii="AdvMOI" w:hAnsi="AdvMOI" w:cs="AdvMOI"/>
          <w:color w:val="000000" w:themeColor="text1"/>
          <w:sz w:val="21"/>
          <w:szCs w:val="21"/>
        </w:rPr>
        <w:t>Rape</w:t>
      </w:r>
      <w:r w:rsidRPr="00AA676B">
        <w:rPr>
          <w:rFonts w:ascii="AdvMO" w:hAnsi="AdvMO" w:cs="AdvMO"/>
          <w:color w:val="000000" w:themeColor="text1"/>
          <w:sz w:val="21"/>
          <w:szCs w:val="21"/>
        </w:rPr>
        <w: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I" w:hAnsi="AdvMOI" w:cs="AdvMOI"/>
          <w:color w:val="000000" w:themeColor="text1"/>
          <w:sz w:val="21"/>
          <w:szCs w:val="21"/>
        </w:rPr>
        <w:t xml:space="preserve">Apotheosis </w:t>
      </w:r>
      <w:r w:rsidRPr="00AA676B">
        <w:rPr>
          <w:rFonts w:ascii="AdvMO" w:hAnsi="AdvMO" w:cs="AdvMO"/>
          <w:color w:val="000000" w:themeColor="text1"/>
          <w:sz w:val="21"/>
          <w:szCs w:val="21"/>
        </w:rPr>
        <w:t>,</w:t>
      </w:r>
      <w:proofErr w:type="gramEnd"/>
      <w:r w:rsidRPr="00AA676B">
        <w:rPr>
          <w:rFonts w:ascii="AdvMO" w:hAnsi="AdvMO" w:cs="AdvMO"/>
          <w:color w:val="000000" w:themeColor="text1"/>
          <w:sz w:val="21"/>
          <w:szCs w:val="21"/>
        </w:rPr>
        <w:t xml:space="preserve"> </w:t>
      </w:r>
      <w:r w:rsidRPr="00AA676B">
        <w:rPr>
          <w:rFonts w:ascii="AdvMOI" w:hAnsi="AdvMOI" w:cs="AdvMOI"/>
          <w:color w:val="000000" w:themeColor="text1"/>
          <w:sz w:val="21"/>
          <w:szCs w:val="21"/>
        </w:rPr>
        <w:t>Erection</w:t>
      </w:r>
      <w:r w:rsidRPr="00AA676B">
        <w:rPr>
          <w:rFonts w:ascii="AdvMO" w:hAnsi="AdvMO" w:cs="AdvMO"/>
          <w:color w:val="000000" w:themeColor="text1"/>
          <w:sz w:val="21"/>
          <w:szCs w:val="21"/>
        </w:rPr>
        <w:t>) were, while they attracted varying degrees of criticism and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hostility</w:t>
      </w:r>
      <w:proofErr w:type="gramEnd"/>
      <w:r w:rsidRPr="00AA676B">
        <w:rPr>
          <w:rFonts w:ascii="AdvMO" w:hAnsi="AdvMO" w:cs="AdvMO"/>
          <w:color w:val="000000" w:themeColor="text1"/>
          <w:sz w:val="21"/>
          <w:szCs w:val="21"/>
        </w:rPr>
        <w:t>, sufficient for Lennon to begin to publicly distance himself from the part of</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 xml:space="preserve">Beatle John in </w:t>
      </w:r>
      <w:proofErr w:type="spellStart"/>
      <w:r w:rsidRPr="00AA676B">
        <w:rPr>
          <w:rFonts w:ascii="AdvMO" w:hAnsi="AdvMO" w:cs="AdvMO"/>
          <w:color w:val="000000" w:themeColor="text1"/>
          <w:sz w:val="21"/>
          <w:szCs w:val="21"/>
        </w:rPr>
        <w:t>favour</w:t>
      </w:r>
      <w:proofErr w:type="spellEnd"/>
      <w:r w:rsidRPr="00AA676B">
        <w:rPr>
          <w:rFonts w:ascii="AdvMO" w:hAnsi="AdvMO" w:cs="AdvMO"/>
          <w:color w:val="000000" w:themeColor="text1"/>
          <w:sz w:val="21"/>
          <w:szCs w:val="21"/>
        </w:rPr>
        <w:t xml:space="preserve"> of a more ‘intellectual’ role:</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r w:rsidRPr="00AA676B">
        <w:rPr>
          <w:rFonts w:ascii="AdvMO" w:hAnsi="AdvMO" w:cs="AdvMO"/>
          <w:color w:val="000000" w:themeColor="text1"/>
          <w:sz w:val="19"/>
          <w:szCs w:val="19"/>
        </w:rPr>
        <w:t xml:space="preserve">Society is under the delusion that art is something you have extra, like </w:t>
      </w:r>
      <w:proofErr w:type="spellStart"/>
      <w:r w:rsidRPr="00AA676B">
        <w:rPr>
          <w:rFonts w:ascii="AdvMO" w:hAnsi="AdvMO" w:cs="AdvMO"/>
          <w:color w:val="000000" w:themeColor="text1"/>
          <w:sz w:val="19"/>
          <w:szCs w:val="19"/>
        </w:rPr>
        <w:t>cre`me</w:t>
      </w:r>
      <w:proofErr w:type="spellEnd"/>
      <w:r w:rsidRPr="00AA676B">
        <w:rPr>
          <w:rFonts w:ascii="AdvMO" w:hAnsi="AdvMO" w:cs="AdvMO"/>
          <w:color w:val="000000" w:themeColor="text1"/>
          <w:sz w:val="19"/>
          <w:szCs w:val="19"/>
        </w:rPr>
        <w:t xml:space="preserve"> de</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menthe</w:t>
      </w:r>
      <w:proofErr w:type="gramEnd"/>
      <w:r w:rsidRPr="00AA676B">
        <w:rPr>
          <w:rFonts w:ascii="AdvMO" w:hAnsi="AdvMO" w:cs="AdvMO"/>
          <w:color w:val="000000" w:themeColor="text1"/>
          <w:sz w:val="19"/>
          <w:szCs w:val="19"/>
        </w:rPr>
        <w:t xml:space="preserve"> or something. But societies don’t exist with </w:t>
      </w:r>
      <w:proofErr w:type="gramStart"/>
      <w:r w:rsidRPr="00AA676B">
        <w:rPr>
          <w:rFonts w:ascii="AdvMO" w:hAnsi="AdvMO" w:cs="AdvMO"/>
          <w:color w:val="000000" w:themeColor="text1"/>
          <w:sz w:val="19"/>
          <w:szCs w:val="19"/>
        </w:rPr>
        <w:t>no</w:t>
      </w:r>
      <w:proofErr w:type="gramEnd"/>
      <w:r w:rsidRPr="00AA676B">
        <w:rPr>
          <w:rFonts w:ascii="AdvMO" w:hAnsi="AdvMO" w:cs="AdvMO"/>
          <w:color w:val="000000" w:themeColor="text1"/>
          <w:sz w:val="19"/>
          <w:szCs w:val="19"/>
        </w:rPr>
        <w:t xml:space="preserve"> artist. Art is a functional</w:t>
      </w:r>
    </w:p>
    <w:p w:rsidR="009F5D3E" w:rsidRPr="00AA676B" w:rsidRDefault="009F5D3E" w:rsidP="009F5D3E">
      <w:pPr>
        <w:autoSpaceDE w:val="0"/>
        <w:autoSpaceDN w:val="0"/>
        <w:adjustRightInd w:val="0"/>
        <w:spacing w:after="0" w:line="240" w:lineRule="auto"/>
        <w:rPr>
          <w:rFonts w:ascii="AdvMO" w:hAnsi="AdvMO" w:cs="AdvMO"/>
          <w:color w:val="000000" w:themeColor="text1"/>
          <w:sz w:val="17"/>
          <w:szCs w:val="17"/>
        </w:rPr>
      </w:pPr>
      <w:r w:rsidRPr="00AA676B">
        <w:rPr>
          <w:rFonts w:ascii="AdvMOI" w:hAnsi="AdvMOI" w:cs="AdvMOI"/>
          <w:color w:val="000000" w:themeColor="text1"/>
          <w:sz w:val="20"/>
          <w:szCs w:val="20"/>
        </w:rPr>
        <w:t xml:space="preserve">Critical Forum: John Lennon </w:t>
      </w:r>
      <w:r w:rsidRPr="00AA676B">
        <w:rPr>
          <w:rFonts w:ascii="AdvMO" w:hAnsi="AdvMO" w:cs="AdvMO"/>
          <w:color w:val="000000" w:themeColor="text1"/>
          <w:sz w:val="17"/>
          <w:szCs w:val="17"/>
        </w:rPr>
        <w:t>453</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part</w:t>
      </w:r>
      <w:proofErr w:type="gramEnd"/>
      <w:r w:rsidRPr="00AA676B">
        <w:rPr>
          <w:rFonts w:ascii="AdvMO" w:hAnsi="AdvMO" w:cs="AdvMO"/>
          <w:color w:val="000000" w:themeColor="text1"/>
          <w:sz w:val="19"/>
          <w:szCs w:val="19"/>
        </w:rPr>
        <w:t xml:space="preserve"> of society: if you don’t have artists you don’t have society. My function in</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society</w:t>
      </w:r>
      <w:proofErr w:type="gramEnd"/>
      <w:r w:rsidRPr="00AA676B">
        <w:rPr>
          <w:rFonts w:ascii="AdvMO" w:hAnsi="AdvMO" w:cs="AdvMO"/>
          <w:color w:val="000000" w:themeColor="text1"/>
          <w:sz w:val="19"/>
          <w:szCs w:val="19"/>
        </w:rPr>
        <w:t xml:space="preserve"> is to be an artist (Coleman 1984: 343).</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Often wrongly accused of pretentiousness, his art was, on the contrary, marked by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w:t>
      </w:r>
      <w:proofErr w:type="gramEnd"/>
      <w:r w:rsidRPr="00AA676B">
        <w:rPr>
          <w:rFonts w:ascii="AdvMO" w:hAnsi="AdvMO" w:cs="AdvMO"/>
          <w:color w:val="000000" w:themeColor="text1"/>
          <w:sz w:val="21"/>
          <w:szCs w:val="21"/>
        </w:rPr>
        <w:t xml:space="preserve"> nicely observed and self-deprecating wit. In January 1970, the </w:t>
      </w:r>
      <w:r w:rsidRPr="00AA676B">
        <w:rPr>
          <w:rFonts w:ascii="AdvMOI" w:hAnsi="AdvMOI" w:cs="AdvMOI"/>
          <w:color w:val="000000" w:themeColor="text1"/>
          <w:sz w:val="21"/>
          <w:szCs w:val="21"/>
        </w:rPr>
        <w:t xml:space="preserve">Bag One </w:t>
      </w:r>
      <w:r w:rsidRPr="00AA676B">
        <w:rPr>
          <w:rFonts w:ascii="AdvMO" w:hAnsi="AdvMO" w:cs="AdvMO"/>
          <w:color w:val="000000" w:themeColor="text1"/>
          <w:sz w:val="21"/>
          <w:szCs w:val="21"/>
        </w:rPr>
        <w:t>exhibition at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the</w:t>
      </w:r>
      <w:proofErr w:type="gramEnd"/>
      <w:r w:rsidRPr="00AA676B">
        <w:rPr>
          <w:rFonts w:ascii="AdvMO" w:hAnsi="AdvMO" w:cs="AdvMO"/>
          <w:color w:val="000000" w:themeColor="text1"/>
          <w:sz w:val="21"/>
          <w:szCs w:val="21"/>
        </w:rPr>
        <w:t xml:space="preserve"> London Arts Gallery was raided by Scotland Yard detectives, who removed eight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of</w:t>
      </w:r>
      <w:proofErr w:type="gramEnd"/>
      <w:r w:rsidRPr="00AA676B">
        <w:rPr>
          <w:rFonts w:ascii="AdvMO" w:hAnsi="AdvMO" w:cs="AdvMO"/>
          <w:color w:val="000000" w:themeColor="text1"/>
          <w:sz w:val="21"/>
          <w:szCs w:val="21"/>
        </w:rPr>
        <w:t xml:space="preserve"> his original lithographs. He was asked to explain why so many of the drawings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depicted</w:t>
      </w:r>
      <w:proofErr w:type="gramEnd"/>
      <w:r w:rsidRPr="00AA676B">
        <w:rPr>
          <w:rFonts w:ascii="AdvMO" w:hAnsi="AdvMO" w:cs="AdvMO"/>
          <w:color w:val="000000" w:themeColor="text1"/>
          <w:sz w:val="21"/>
          <w:szCs w:val="21"/>
        </w:rPr>
        <w:t xml:space="preserve"> oral sex. ‘‘Because I like it,’’ he replied (Connolly 1981: 125). And in the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same</w:t>
      </w:r>
      <w:proofErr w:type="gramEnd"/>
      <w:r w:rsidRPr="00AA676B">
        <w:rPr>
          <w:rFonts w:ascii="AdvMO" w:hAnsi="AdvMO" w:cs="AdvMO"/>
          <w:color w:val="000000" w:themeColor="text1"/>
          <w:sz w:val="21"/>
          <w:szCs w:val="21"/>
        </w:rPr>
        <w:t xml:space="preserve"> year, his handwritten </w:t>
      </w:r>
      <w:r w:rsidRPr="00AA676B">
        <w:rPr>
          <w:rFonts w:ascii="AdvMOI" w:hAnsi="AdvMOI" w:cs="AdvMOI"/>
          <w:color w:val="000000" w:themeColor="text1"/>
          <w:sz w:val="21"/>
          <w:szCs w:val="21"/>
        </w:rPr>
        <w:t>London Diary</w:t>
      </w:r>
      <w:r w:rsidRPr="00AA676B">
        <w:rPr>
          <w:rFonts w:ascii="AdvMO" w:hAnsi="AdvMO" w:cs="AdvMO"/>
          <w:color w:val="000000" w:themeColor="text1"/>
          <w:sz w:val="21"/>
          <w:szCs w:val="21"/>
        </w:rPr>
        <w:t>, sent privately to friends at Christmas,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contained</w:t>
      </w:r>
      <w:proofErr w:type="gramEnd"/>
      <w:r w:rsidRPr="00AA676B">
        <w:rPr>
          <w:rFonts w:ascii="AdvMO" w:hAnsi="AdvMO" w:cs="AdvMO"/>
          <w:color w:val="000000" w:themeColor="text1"/>
          <w:sz w:val="21"/>
          <w:szCs w:val="21"/>
        </w:rPr>
        <w:t xml:space="preserve"> the sardonic entry ‘Got up, went to work, came home, watched </w:t>
      </w:r>
      <w:proofErr w:type="spellStart"/>
      <w:r w:rsidRPr="00AA676B">
        <w:rPr>
          <w:rFonts w:ascii="AdvMO" w:hAnsi="AdvMO" w:cs="AdvMO"/>
          <w:color w:val="000000" w:themeColor="text1"/>
          <w:sz w:val="21"/>
          <w:szCs w:val="21"/>
        </w:rPr>
        <w:t>telly</w:t>
      </w:r>
      <w:proofErr w:type="spellEnd"/>
      <w:r w:rsidRPr="00AA676B">
        <w:rPr>
          <w:rFonts w:ascii="AdvMO" w:hAnsi="AdvMO" w:cs="AdvMO"/>
          <w:color w:val="000000" w:themeColor="text1"/>
          <w:sz w:val="21"/>
          <w:szCs w:val="21"/>
        </w:rPr>
        <w:t>, went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to</w:t>
      </w:r>
      <w:proofErr w:type="gramEnd"/>
      <w:r w:rsidRPr="00AA676B">
        <w:rPr>
          <w:rFonts w:ascii="AdvMO" w:hAnsi="AdvMO" w:cs="AdvMO"/>
          <w:color w:val="000000" w:themeColor="text1"/>
          <w:sz w:val="21"/>
          <w:szCs w:val="21"/>
        </w:rPr>
        <w:t xml:space="preserve"> bed, fucked the wife’. It is hugely ironic that the quotation most often employed to</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illustrate</w:t>
      </w:r>
      <w:proofErr w:type="gramEnd"/>
      <w:r w:rsidRPr="00AA676B">
        <w:rPr>
          <w:rFonts w:ascii="AdvMO" w:hAnsi="AdvMO" w:cs="AdvMO"/>
          <w:color w:val="000000" w:themeColor="text1"/>
          <w:sz w:val="21"/>
          <w:szCs w:val="21"/>
        </w:rPr>
        <w:t xml:space="preserve"> his irreverent </w:t>
      </w:r>
      <w:proofErr w:type="spellStart"/>
      <w:r w:rsidRPr="00AA676B">
        <w:rPr>
          <w:rFonts w:ascii="AdvMO" w:hAnsi="AdvMO" w:cs="AdvMO"/>
          <w:color w:val="000000" w:themeColor="text1"/>
          <w:sz w:val="21"/>
          <w:szCs w:val="21"/>
        </w:rPr>
        <w:t>humour</w:t>
      </w:r>
      <w:proofErr w:type="spellEnd"/>
      <w:r w:rsidRPr="00AA676B">
        <w:rPr>
          <w:rFonts w:ascii="AdvMO" w:hAnsi="AdvMO" w:cs="AdvMO"/>
          <w:color w:val="000000" w:themeColor="text1"/>
          <w:sz w:val="21"/>
          <w:szCs w:val="21"/>
        </w:rPr>
        <w:t xml:space="preserve"> </w:t>
      </w:r>
      <w:r w:rsidRPr="00AA676B">
        <w:rPr>
          <w:rFonts w:ascii="AdvBMa1" w:hAnsi="AdvBMa1" w:cs="AdvBMa1"/>
          <w:color w:val="000000" w:themeColor="text1"/>
          <w:sz w:val="21"/>
          <w:szCs w:val="21"/>
        </w:rPr>
        <w:t>_</w:t>
      </w:r>
      <w:r w:rsidRPr="00AA676B">
        <w:rPr>
          <w:rFonts w:ascii="AdvMO" w:hAnsi="AdvMO" w:cs="AdvMO"/>
          <w:color w:val="000000" w:themeColor="text1"/>
          <w:sz w:val="8"/>
          <w:szCs w:val="8"/>
        </w:rPr>
        <w:t xml:space="preserve">/ </w:t>
      </w:r>
      <w:r w:rsidRPr="00AA676B">
        <w:rPr>
          <w:rFonts w:ascii="AdvMO" w:hAnsi="AdvMO" w:cs="AdvMO"/>
          <w:color w:val="000000" w:themeColor="text1"/>
          <w:sz w:val="21"/>
          <w:szCs w:val="21"/>
        </w:rPr>
        <w:t>‘‘Will the people in the cheaper seats clap your</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hands</w:t>
      </w:r>
      <w:proofErr w:type="gramEnd"/>
      <w:r w:rsidRPr="00AA676B">
        <w:rPr>
          <w:rFonts w:ascii="AdvMO" w:hAnsi="AdvMO" w:cs="AdvMO"/>
          <w:color w:val="000000" w:themeColor="text1"/>
          <w:sz w:val="21"/>
          <w:szCs w:val="21"/>
        </w:rPr>
        <w:t xml:space="preserve"> </w:t>
      </w:r>
      <w:r w:rsidRPr="00AA676B">
        <w:rPr>
          <w:rFonts w:ascii="AdvP4C4E59" w:hAnsi="AdvP4C4E59" w:cs="AdvP4C4E59"/>
          <w:color w:val="000000" w:themeColor="text1"/>
          <w:sz w:val="21"/>
          <w:szCs w:val="21"/>
        </w:rPr>
        <w:t xml:space="preserve">. . . </w:t>
      </w:r>
      <w:r w:rsidRPr="00AA676B">
        <w:rPr>
          <w:rFonts w:ascii="AdvMO" w:hAnsi="AdvMO" w:cs="AdvMO"/>
          <w:color w:val="000000" w:themeColor="text1"/>
          <w:sz w:val="21"/>
          <w:szCs w:val="21"/>
        </w:rPr>
        <w:t xml:space="preserve">and the rest of you, if you’ll just rattle your </w:t>
      </w:r>
      <w:proofErr w:type="spellStart"/>
      <w:r w:rsidRPr="00AA676B">
        <w:rPr>
          <w:rFonts w:ascii="AdvMO" w:hAnsi="AdvMO" w:cs="AdvMO"/>
          <w:color w:val="000000" w:themeColor="text1"/>
          <w:sz w:val="21"/>
          <w:szCs w:val="21"/>
        </w:rPr>
        <w:t>jewellery</w:t>
      </w:r>
      <w:proofErr w:type="spellEnd"/>
      <w:r w:rsidRPr="00AA676B">
        <w:rPr>
          <w:rFonts w:ascii="AdvMO" w:hAnsi="AdvMO" w:cs="AdvMO"/>
          <w:color w:val="000000" w:themeColor="text1"/>
          <w:sz w:val="21"/>
          <w:szCs w:val="21"/>
        </w:rPr>
        <w:t>’’ during the group’s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appearance</w:t>
      </w:r>
      <w:proofErr w:type="gramEnd"/>
      <w:r w:rsidRPr="00AA676B">
        <w:rPr>
          <w:rFonts w:ascii="AdvMO" w:hAnsi="AdvMO" w:cs="AdvMO"/>
          <w:color w:val="000000" w:themeColor="text1"/>
          <w:sz w:val="21"/>
          <w:szCs w:val="21"/>
        </w:rPr>
        <w:t xml:space="preserve"> at the 1963 Royal Variety Show </w:t>
      </w:r>
      <w:r w:rsidRPr="00AA676B">
        <w:rPr>
          <w:rFonts w:ascii="AdvBMa1" w:hAnsi="AdvBMa1" w:cs="AdvBMa1"/>
          <w:color w:val="000000" w:themeColor="text1"/>
          <w:sz w:val="21"/>
          <w:szCs w:val="21"/>
        </w:rPr>
        <w:t>_</w:t>
      </w:r>
      <w:r w:rsidRPr="00AA676B">
        <w:rPr>
          <w:rFonts w:ascii="AdvMO" w:hAnsi="AdvMO" w:cs="AdvMO"/>
          <w:color w:val="000000" w:themeColor="text1"/>
          <w:sz w:val="8"/>
          <w:szCs w:val="8"/>
        </w:rPr>
        <w:t xml:space="preserve">/ </w:t>
      </w:r>
      <w:r w:rsidRPr="00AA676B">
        <w:rPr>
          <w:rFonts w:ascii="AdvMO" w:hAnsi="AdvMO" w:cs="AdvMO"/>
          <w:color w:val="000000" w:themeColor="text1"/>
          <w:sz w:val="21"/>
          <w:szCs w:val="21"/>
        </w:rPr>
        <w:t>was a scripted attempt to consciously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add</w:t>
      </w:r>
      <w:proofErr w:type="gramEnd"/>
      <w:r w:rsidRPr="00AA676B">
        <w:rPr>
          <w:rFonts w:ascii="AdvMO" w:hAnsi="AdvMO" w:cs="AdvMO"/>
          <w:color w:val="000000" w:themeColor="text1"/>
          <w:sz w:val="21"/>
          <w:szCs w:val="21"/>
        </w:rPr>
        <w:t xml:space="preserve"> to the Beatles’ image as mischievous but lovable </w:t>
      </w:r>
      <w:proofErr w:type="spellStart"/>
      <w:r w:rsidRPr="00AA676B">
        <w:rPr>
          <w:rFonts w:ascii="AdvMO" w:hAnsi="AdvMO" w:cs="AdvMO"/>
          <w:color w:val="000000" w:themeColor="text1"/>
          <w:sz w:val="21"/>
          <w:szCs w:val="21"/>
        </w:rPr>
        <w:t>moptops</w:t>
      </w:r>
      <w:proofErr w:type="spellEnd"/>
      <w:r w:rsidRPr="00AA676B">
        <w:rPr>
          <w:rFonts w:ascii="AdvMO" w:hAnsi="AdvMO" w:cs="AdvMO"/>
          <w:color w:val="000000" w:themeColor="text1"/>
          <w:sz w:val="21"/>
          <w:szCs w:val="21"/>
        </w:rPr>
        <w:t>, rather than the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authentic</w:t>
      </w:r>
      <w:proofErr w:type="gramEnd"/>
      <w:r w:rsidRPr="00AA676B">
        <w:rPr>
          <w:rFonts w:ascii="AdvMO" w:hAnsi="AdvMO" w:cs="AdvMO"/>
          <w:color w:val="000000" w:themeColor="text1"/>
          <w:sz w:val="21"/>
          <w:szCs w:val="21"/>
        </w:rPr>
        <w:t xml:space="preserve"> voice of Lennon’s spontaneous derision for authority and convention.</w:t>
      </w:r>
    </w:p>
    <w:p w:rsidR="009F5D3E" w:rsidRPr="00AA676B" w:rsidRDefault="009F5D3E" w:rsidP="009F5D3E">
      <w:pPr>
        <w:autoSpaceDE w:val="0"/>
        <w:autoSpaceDN w:val="0"/>
        <w:adjustRightInd w:val="0"/>
        <w:spacing w:after="0" w:line="240" w:lineRule="auto"/>
        <w:rPr>
          <w:rFonts w:ascii="AdvMOB" w:hAnsi="AdvMOB" w:cs="AdvMOB"/>
          <w:color w:val="000000" w:themeColor="text1"/>
          <w:sz w:val="21"/>
          <w:szCs w:val="21"/>
        </w:rPr>
      </w:pPr>
      <w:r w:rsidRPr="00AA676B">
        <w:rPr>
          <w:rFonts w:ascii="AdvMOB" w:hAnsi="AdvMOB" w:cs="AdvMOB"/>
          <w:color w:val="000000" w:themeColor="text1"/>
          <w:sz w:val="21"/>
          <w:szCs w:val="21"/>
        </w:rPr>
        <w:t>Only connect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 xml:space="preserve">The same unadorned, often brutal, </w:t>
      </w:r>
      <w:proofErr w:type="spellStart"/>
      <w:r w:rsidRPr="00AA676B">
        <w:rPr>
          <w:rFonts w:ascii="AdvMO" w:hAnsi="AdvMO" w:cs="AdvMO"/>
          <w:color w:val="000000" w:themeColor="text1"/>
          <w:sz w:val="21"/>
          <w:szCs w:val="21"/>
        </w:rPr>
        <w:t>candour</w:t>
      </w:r>
      <w:proofErr w:type="spellEnd"/>
      <w:r w:rsidRPr="00AA676B">
        <w:rPr>
          <w:rFonts w:ascii="AdvMO" w:hAnsi="AdvMO" w:cs="AdvMO"/>
          <w:color w:val="000000" w:themeColor="text1"/>
          <w:sz w:val="21"/>
          <w:szCs w:val="21"/>
        </w:rPr>
        <w:t xml:space="preserve"> running through the lyrics of his songs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drew</w:t>
      </w:r>
      <w:proofErr w:type="gramEnd"/>
      <w:r w:rsidRPr="00AA676B">
        <w:rPr>
          <w:rFonts w:ascii="AdvMO" w:hAnsi="AdvMO" w:cs="AdvMO"/>
          <w:color w:val="000000" w:themeColor="text1"/>
          <w:sz w:val="21"/>
          <w:szCs w:val="21"/>
        </w:rPr>
        <w:t xml:space="preserve"> many millions of listeners to his music, and to the man. Sometimes impetuous,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occasionally</w:t>
      </w:r>
      <w:proofErr w:type="gramEnd"/>
      <w:r w:rsidRPr="00AA676B">
        <w:rPr>
          <w:rFonts w:ascii="AdvMO" w:hAnsi="AdvMO" w:cs="AdvMO"/>
          <w:color w:val="000000" w:themeColor="text1"/>
          <w:sz w:val="21"/>
          <w:szCs w:val="21"/>
        </w:rPr>
        <w:t xml:space="preserve"> shocking, but never contrived, they revealed a musician who was not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afraid</w:t>
      </w:r>
      <w:proofErr w:type="gramEnd"/>
      <w:r w:rsidRPr="00AA676B">
        <w:rPr>
          <w:rFonts w:ascii="AdvMO" w:hAnsi="AdvMO" w:cs="AdvMO"/>
          <w:color w:val="000000" w:themeColor="text1"/>
          <w:sz w:val="21"/>
          <w:szCs w:val="21"/>
        </w:rPr>
        <w:t xml:space="preserve"> to admit that he suffered from the same fears, regrets, anxieties and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uncertainties</w:t>
      </w:r>
      <w:proofErr w:type="gramEnd"/>
      <w:r w:rsidRPr="00AA676B">
        <w:rPr>
          <w:rFonts w:ascii="AdvMO" w:hAnsi="AdvMO" w:cs="AdvMO"/>
          <w:color w:val="000000" w:themeColor="text1"/>
          <w:sz w:val="21"/>
          <w:szCs w:val="21"/>
        </w:rPr>
        <w:t xml:space="preserve"> as his audiences. In ‘Help’, he acknowledged the emotional cost of life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as</w:t>
      </w:r>
      <w:proofErr w:type="gramEnd"/>
      <w:r w:rsidRPr="00AA676B">
        <w:rPr>
          <w:rFonts w:ascii="AdvMO" w:hAnsi="AdvMO" w:cs="AdvMO"/>
          <w:color w:val="000000" w:themeColor="text1"/>
          <w:sz w:val="21"/>
          <w:szCs w:val="21"/>
        </w:rPr>
        <w:t xml:space="preserve"> a Beatle: ‘‘Help me get my feet back on the ground/Won’t you please, please help</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me</w:t>
      </w:r>
      <w:proofErr w:type="gramEnd"/>
      <w:r w:rsidRPr="00AA676B">
        <w:rPr>
          <w:rFonts w:ascii="AdvMO" w:hAnsi="AdvMO" w:cs="AdvMO"/>
          <w:color w:val="000000" w:themeColor="text1"/>
          <w:sz w:val="21"/>
          <w:szCs w:val="21"/>
        </w:rPr>
        <w:t>?’’. In ‘Getting Better’, he confessed his violent treatment of women in the past: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‘‘I used to be cruel to my woman/I beat her and kept her apart from the things that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she</w:t>
      </w:r>
      <w:proofErr w:type="gramEnd"/>
      <w:r w:rsidRPr="00AA676B">
        <w:rPr>
          <w:rFonts w:ascii="AdvMO" w:hAnsi="AdvMO" w:cs="AdvMO"/>
          <w:color w:val="000000" w:themeColor="text1"/>
          <w:sz w:val="21"/>
          <w:szCs w:val="21"/>
        </w:rPr>
        <w:t xml:space="preserve"> loved’’. In ‘Revolution’, he spoke of the confusion he felt when confronted by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requests</w:t>
      </w:r>
      <w:proofErr w:type="gramEnd"/>
      <w:r w:rsidRPr="00AA676B">
        <w:rPr>
          <w:rFonts w:ascii="AdvMO" w:hAnsi="AdvMO" w:cs="AdvMO"/>
          <w:color w:val="000000" w:themeColor="text1"/>
          <w:sz w:val="21"/>
          <w:szCs w:val="21"/>
        </w:rPr>
        <w:t xml:space="preserve"> for support from competing political groups: ‘‘You ask me for a</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contribution/Well</w:t>
      </w:r>
      <w:proofErr w:type="gramEnd"/>
      <w:r w:rsidRPr="00AA676B">
        <w:rPr>
          <w:rFonts w:ascii="AdvMO" w:hAnsi="AdvMO" w:cs="AdvMO"/>
          <w:color w:val="000000" w:themeColor="text1"/>
          <w:sz w:val="21"/>
          <w:szCs w:val="21"/>
        </w:rPr>
        <w:t xml:space="preserve">, you know, we’re doing what we can’’. In ‘The Ballad </w:t>
      </w:r>
      <w:proofErr w:type="gramStart"/>
      <w:r w:rsidRPr="00AA676B">
        <w:rPr>
          <w:rFonts w:ascii="AdvMO" w:hAnsi="AdvMO" w:cs="AdvMO"/>
          <w:color w:val="000000" w:themeColor="text1"/>
          <w:sz w:val="21"/>
          <w:szCs w:val="21"/>
        </w:rPr>
        <w:t>Of</w:t>
      </w:r>
      <w:proofErr w:type="gramEnd"/>
      <w:r w:rsidRPr="00AA676B">
        <w:rPr>
          <w:rFonts w:ascii="AdvMO" w:hAnsi="AdvMO" w:cs="AdvMO"/>
          <w:color w:val="000000" w:themeColor="text1"/>
          <w:sz w:val="21"/>
          <w:szCs w:val="21"/>
        </w:rPr>
        <w:t xml:space="preserve"> John</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 xml:space="preserve">And Yoko’, he revealed his fury at the media hostility towards Yoko Ono: </w:t>
      </w:r>
      <w:proofErr w:type="gramStart"/>
      <w:r w:rsidRPr="00AA676B">
        <w:rPr>
          <w:rFonts w:ascii="AdvMO" w:hAnsi="AdvMO" w:cs="AdvMO"/>
          <w:color w:val="000000" w:themeColor="text1"/>
          <w:sz w:val="21"/>
          <w:szCs w:val="21"/>
        </w:rPr>
        <w:t>‘‘You</w:t>
      </w:r>
      <w:proofErr w:type="gramEnd"/>
      <w:r w:rsidRPr="00AA676B">
        <w:rPr>
          <w:rFonts w:ascii="AdvMO" w:hAnsi="AdvMO" w:cs="AdvMO"/>
          <w:color w:val="000000" w:themeColor="text1"/>
          <w:sz w:val="21"/>
          <w:szCs w:val="21"/>
        </w:rPr>
        <w:t xml:space="preserve"> know,</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they</w:t>
      </w:r>
      <w:proofErr w:type="gramEnd"/>
      <w:r w:rsidRPr="00AA676B">
        <w:rPr>
          <w:rFonts w:ascii="AdvMO" w:hAnsi="AdvMO" w:cs="AdvMO"/>
          <w:color w:val="000000" w:themeColor="text1"/>
          <w:sz w:val="21"/>
          <w:szCs w:val="21"/>
        </w:rPr>
        <w:t xml:space="preserve"> didn’t even give us a chance/The way things are going, they’re going to crucify</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me</w:t>
      </w:r>
      <w:proofErr w:type="gramEnd"/>
      <w:r w:rsidRPr="00AA676B">
        <w:rPr>
          <w:rFonts w:ascii="AdvMO" w:hAnsi="AdvMO" w:cs="AdvMO"/>
          <w:color w:val="000000" w:themeColor="text1"/>
          <w:sz w:val="21"/>
          <w:szCs w:val="21"/>
        </w:rPr>
        <w:t>’’. In ‘Cold Turkey’, he depicted the horrors of breaking his heroin habit: ‘‘Oh, I’ll</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be</w:t>
      </w:r>
      <w:proofErr w:type="gramEnd"/>
      <w:r w:rsidRPr="00AA676B">
        <w:rPr>
          <w:rFonts w:ascii="AdvMO" w:hAnsi="AdvMO" w:cs="AdvMO"/>
          <w:color w:val="000000" w:themeColor="text1"/>
          <w:sz w:val="21"/>
          <w:szCs w:val="21"/>
        </w:rPr>
        <w:t xml:space="preserve"> a good boy/Please make me well/I promise you anything/Get me out of this hell’’.</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In ‘Mother’, he described the devastation he felt when rejected by his parents: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‘‘Mother, you had me, but I never had you/I wanted you, but you didn’t want me’’. In</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 xml:space="preserve">‘How Do You </w:t>
      </w:r>
      <w:proofErr w:type="gramStart"/>
      <w:r w:rsidRPr="00AA676B">
        <w:rPr>
          <w:rFonts w:ascii="AdvMO" w:hAnsi="AdvMO" w:cs="AdvMO"/>
          <w:color w:val="000000" w:themeColor="text1"/>
          <w:sz w:val="21"/>
          <w:szCs w:val="21"/>
        </w:rPr>
        <w:t>Sleep</w:t>
      </w:r>
      <w:proofErr w:type="gramEnd"/>
      <w:r w:rsidRPr="00AA676B">
        <w:rPr>
          <w:rFonts w:ascii="AdvMO" w:hAnsi="AdvMO" w:cs="AdvMO"/>
          <w:color w:val="000000" w:themeColor="text1"/>
          <w:sz w:val="21"/>
          <w:szCs w:val="21"/>
        </w:rPr>
        <w:t>’, he poured scorn on Paul McCartney: ‘‘The sound you make is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spellStart"/>
      <w:proofErr w:type="gramStart"/>
      <w:r w:rsidRPr="00AA676B">
        <w:rPr>
          <w:rFonts w:ascii="AdvMO" w:hAnsi="AdvMO" w:cs="AdvMO"/>
          <w:color w:val="000000" w:themeColor="text1"/>
          <w:sz w:val="21"/>
          <w:szCs w:val="21"/>
        </w:rPr>
        <w:t>muzak</w:t>
      </w:r>
      <w:proofErr w:type="spellEnd"/>
      <w:proofErr w:type="gramEnd"/>
      <w:r w:rsidRPr="00AA676B">
        <w:rPr>
          <w:rFonts w:ascii="AdvMO" w:hAnsi="AdvMO" w:cs="AdvMO"/>
          <w:color w:val="000000" w:themeColor="text1"/>
          <w:sz w:val="21"/>
          <w:szCs w:val="21"/>
        </w:rPr>
        <w:t xml:space="preserve"> to my ears/You must have learned something in all those years’’. In ‘Beautiful</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Boy’, he explained the depth of his love for his young son: ‘‘I can hardly wait to see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you</w:t>
      </w:r>
      <w:proofErr w:type="gramEnd"/>
      <w:r w:rsidRPr="00AA676B">
        <w:rPr>
          <w:rFonts w:ascii="AdvMO" w:hAnsi="AdvMO" w:cs="AdvMO"/>
          <w:color w:val="000000" w:themeColor="text1"/>
          <w:sz w:val="21"/>
          <w:szCs w:val="21"/>
        </w:rPr>
        <w:t xml:space="preserve"> come of age/But I guess we’ll both just have to be patient/Beautiful, beautiful,</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beautiful</w:t>
      </w:r>
      <w:proofErr w:type="gramEnd"/>
      <w:r w:rsidRPr="00AA676B">
        <w:rPr>
          <w:rFonts w:ascii="AdvMO" w:hAnsi="AdvMO" w:cs="AdvMO"/>
          <w:color w:val="000000" w:themeColor="text1"/>
          <w:sz w:val="21"/>
          <w:szCs w:val="21"/>
        </w:rPr>
        <w:t xml:space="preserve"> boy/Darling, darling, darling Sean’’.</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lastRenderedPageBreak/>
        <w:t xml:space="preserve">It is this, above </w:t>
      </w:r>
      <w:proofErr w:type="gramStart"/>
      <w:r w:rsidRPr="00AA676B">
        <w:rPr>
          <w:rFonts w:ascii="AdvMO" w:hAnsi="AdvMO" w:cs="AdvMO"/>
          <w:color w:val="000000" w:themeColor="text1"/>
          <w:sz w:val="21"/>
          <w:szCs w:val="21"/>
        </w:rPr>
        <w:t>all, that</w:t>
      </w:r>
      <w:proofErr w:type="gramEnd"/>
      <w:r w:rsidRPr="00AA676B">
        <w:rPr>
          <w:rFonts w:ascii="AdvMO" w:hAnsi="AdvMO" w:cs="AdvMO"/>
          <w:color w:val="000000" w:themeColor="text1"/>
          <w:sz w:val="21"/>
          <w:szCs w:val="21"/>
        </w:rPr>
        <w:t xml:space="preserve"> is the key to understanding the reasons for John Lennon’s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enduring</w:t>
      </w:r>
      <w:proofErr w:type="gramEnd"/>
      <w:r w:rsidRPr="00AA676B">
        <w:rPr>
          <w:rFonts w:ascii="AdvMO" w:hAnsi="AdvMO" w:cs="AdvMO"/>
          <w:color w:val="000000" w:themeColor="text1"/>
          <w:sz w:val="21"/>
          <w:szCs w:val="21"/>
        </w:rPr>
        <w:t xml:space="preserve"> reputation. He was not the ludicrously exaggerated ‘‘professional hard-nut,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big-mouthed</w:t>
      </w:r>
      <w:proofErr w:type="gramEnd"/>
      <w:r w:rsidRPr="00AA676B">
        <w:rPr>
          <w:rFonts w:ascii="AdvMO" w:hAnsi="AdvMO" w:cs="AdvMO"/>
          <w:color w:val="000000" w:themeColor="text1"/>
          <w:sz w:val="21"/>
          <w:szCs w:val="21"/>
        </w:rPr>
        <w:t xml:space="preserve"> and flash [who] rampaged through Liverpool like some wounded</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buffalo</w:t>
      </w:r>
      <w:proofErr w:type="gramEnd"/>
      <w:r w:rsidRPr="00AA676B">
        <w:rPr>
          <w:rFonts w:ascii="AdvMO" w:hAnsi="AdvMO" w:cs="AdvMO"/>
          <w:color w:val="000000" w:themeColor="text1"/>
          <w:sz w:val="21"/>
          <w:szCs w:val="21"/>
        </w:rPr>
        <w:t>, smashing everything that got in his way’’ (Cohn 1969: 129). Nor was he a</w:t>
      </w:r>
    </w:p>
    <w:p w:rsidR="009F5D3E" w:rsidRPr="00AA676B" w:rsidRDefault="009F5D3E" w:rsidP="009F5D3E">
      <w:pPr>
        <w:autoSpaceDE w:val="0"/>
        <w:autoSpaceDN w:val="0"/>
        <w:adjustRightInd w:val="0"/>
        <w:spacing w:after="0" w:line="240" w:lineRule="auto"/>
        <w:rPr>
          <w:rFonts w:ascii="AdvMOI" w:hAnsi="AdvMOI" w:cs="AdvMOI"/>
          <w:color w:val="000000" w:themeColor="text1"/>
          <w:sz w:val="20"/>
          <w:szCs w:val="20"/>
        </w:rPr>
      </w:pPr>
      <w:r w:rsidRPr="00AA676B">
        <w:rPr>
          <w:rFonts w:ascii="AdvMO" w:hAnsi="AdvMO" w:cs="AdvMO"/>
          <w:color w:val="000000" w:themeColor="text1"/>
          <w:sz w:val="17"/>
          <w:szCs w:val="17"/>
        </w:rPr>
        <w:t xml:space="preserve">454 </w:t>
      </w:r>
      <w:r w:rsidRPr="00AA676B">
        <w:rPr>
          <w:rFonts w:ascii="AdvMOI" w:hAnsi="AdvMOI" w:cs="AdvMOI"/>
          <w:color w:val="000000" w:themeColor="text1"/>
          <w:sz w:val="20"/>
          <w:szCs w:val="20"/>
        </w:rPr>
        <w:t xml:space="preserve">I. </w:t>
      </w:r>
      <w:proofErr w:type="spellStart"/>
      <w:r w:rsidRPr="00AA676B">
        <w:rPr>
          <w:rFonts w:ascii="AdvMOI" w:hAnsi="AdvMOI" w:cs="AdvMOI"/>
          <w:color w:val="000000" w:themeColor="text1"/>
          <w:sz w:val="20"/>
          <w:szCs w:val="20"/>
        </w:rPr>
        <w:t>Inglis</w:t>
      </w:r>
      <w:proofErr w:type="spellEnd"/>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w:t>
      </w:r>
      <w:proofErr w:type="gramStart"/>
      <w:r w:rsidRPr="00AA676B">
        <w:rPr>
          <w:rFonts w:ascii="AdvMO" w:hAnsi="AdvMO" w:cs="AdvMO"/>
          <w:color w:val="000000" w:themeColor="text1"/>
          <w:sz w:val="21"/>
          <w:szCs w:val="21"/>
        </w:rPr>
        <w:t>working-class</w:t>
      </w:r>
      <w:proofErr w:type="gramEnd"/>
      <w:r w:rsidRPr="00AA676B">
        <w:rPr>
          <w:rFonts w:ascii="AdvMO" w:hAnsi="AdvMO" w:cs="AdvMO"/>
          <w:color w:val="000000" w:themeColor="text1"/>
          <w:sz w:val="21"/>
          <w:szCs w:val="21"/>
        </w:rPr>
        <w:t xml:space="preserve"> hero’, or a middle-class rebel, or a preacher, or a prophet, or a guru, or</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w:t>
      </w:r>
      <w:proofErr w:type="gramEnd"/>
      <w:r w:rsidRPr="00AA676B">
        <w:rPr>
          <w:rFonts w:ascii="AdvMO" w:hAnsi="AdvMO" w:cs="AdvMO"/>
          <w:color w:val="000000" w:themeColor="text1"/>
          <w:sz w:val="21"/>
          <w:szCs w:val="21"/>
        </w:rPr>
        <w:t xml:space="preserve"> messenger, or a leader. He was, as he </w:t>
      </w:r>
      <w:proofErr w:type="spellStart"/>
      <w:r w:rsidRPr="00AA676B">
        <w:rPr>
          <w:rFonts w:ascii="AdvMO" w:hAnsi="AdvMO" w:cs="AdvMO"/>
          <w:color w:val="000000" w:themeColor="text1"/>
          <w:sz w:val="21"/>
          <w:szCs w:val="21"/>
        </w:rPr>
        <w:t>recognised</w:t>
      </w:r>
      <w:proofErr w:type="spellEnd"/>
      <w:r w:rsidRPr="00AA676B">
        <w:rPr>
          <w:rFonts w:ascii="AdvMO" w:hAnsi="AdvMO" w:cs="AdvMO"/>
          <w:color w:val="000000" w:themeColor="text1"/>
          <w:sz w:val="21"/>
          <w:szCs w:val="21"/>
        </w:rPr>
        <w:t>, simply a reflection of us all, caught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up</w:t>
      </w:r>
      <w:proofErr w:type="gramEnd"/>
      <w:r w:rsidRPr="00AA676B">
        <w:rPr>
          <w:rFonts w:ascii="AdvMO" w:hAnsi="AdvMO" w:cs="AdvMO"/>
          <w:color w:val="000000" w:themeColor="text1"/>
          <w:sz w:val="21"/>
          <w:szCs w:val="21"/>
        </w:rPr>
        <w:t xml:space="preserve"> in the same constraints of history, place and time. And whether the immediate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environment</w:t>
      </w:r>
      <w:proofErr w:type="gramEnd"/>
      <w:r w:rsidRPr="00AA676B">
        <w:rPr>
          <w:rFonts w:ascii="AdvMO" w:hAnsi="AdvMO" w:cs="AdvMO"/>
          <w:color w:val="000000" w:themeColor="text1"/>
          <w:sz w:val="21"/>
          <w:szCs w:val="21"/>
        </w:rPr>
        <w:t xml:space="preserve"> in which he found himself was musical, political, literary or artistic, his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response</w:t>
      </w:r>
      <w:proofErr w:type="gramEnd"/>
      <w:r w:rsidRPr="00AA676B">
        <w:rPr>
          <w:rFonts w:ascii="AdvMO" w:hAnsi="AdvMO" w:cs="AdvMO"/>
          <w:color w:val="000000" w:themeColor="text1"/>
          <w:sz w:val="21"/>
          <w:szCs w:val="21"/>
        </w:rPr>
        <w:t xml:space="preserve"> was to independently explore the tensions between the claims of the inner</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and</w:t>
      </w:r>
      <w:proofErr w:type="gramEnd"/>
      <w:r w:rsidRPr="00AA676B">
        <w:rPr>
          <w:rFonts w:ascii="AdvMO" w:hAnsi="AdvMO" w:cs="AdvMO"/>
          <w:color w:val="000000" w:themeColor="text1"/>
          <w:sz w:val="21"/>
          <w:szCs w:val="21"/>
        </w:rPr>
        <w:t xml:space="preserve"> outer life, and the possibilities of human attachment in all its moral and social</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aspects</w:t>
      </w:r>
      <w:proofErr w:type="gramEnd"/>
      <w:r w:rsidRPr="00AA676B">
        <w:rPr>
          <w:rFonts w:ascii="AdvMO" w:hAnsi="AdvMO" w:cs="AdvMO"/>
          <w:color w:val="000000" w:themeColor="text1"/>
          <w:sz w:val="21"/>
          <w:szCs w:val="21"/>
        </w:rPr>
        <w:t xml:space="preserve">. And through this, he repeatedly urged us to ‘imagine’ </w:t>
      </w:r>
      <w:r w:rsidRPr="00AA676B">
        <w:rPr>
          <w:rFonts w:ascii="AdvP4C4E59" w:hAnsi="AdvP4C4E59" w:cs="AdvP4C4E59"/>
          <w:color w:val="000000" w:themeColor="text1"/>
          <w:sz w:val="21"/>
          <w:szCs w:val="21"/>
        </w:rPr>
        <w:t xml:space="preserve">. . . </w:t>
      </w:r>
      <w:r w:rsidRPr="00AA676B">
        <w:rPr>
          <w:rFonts w:ascii="AdvMO" w:hAnsi="AdvMO" w:cs="AdvMO"/>
          <w:color w:val="000000" w:themeColor="text1"/>
          <w:sz w:val="21"/>
          <w:szCs w:val="21"/>
        </w:rPr>
        <w:t>to imagine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alternative</w:t>
      </w:r>
      <w:proofErr w:type="gramEnd"/>
      <w:r w:rsidRPr="00AA676B">
        <w:rPr>
          <w:rFonts w:ascii="AdvMO" w:hAnsi="AdvMO" w:cs="AdvMO"/>
          <w:color w:val="000000" w:themeColor="text1"/>
          <w:sz w:val="21"/>
          <w:szCs w:val="21"/>
        </w:rPr>
        <w:t xml:space="preserve"> endings, alternative lives, alternative outcomes. ‘Only connect’ wrote E. M.</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 xml:space="preserve">Forster in </w:t>
      </w:r>
      <w:r w:rsidRPr="00AA676B">
        <w:rPr>
          <w:rFonts w:ascii="AdvMOI" w:hAnsi="AdvMOI" w:cs="AdvMOI"/>
          <w:color w:val="000000" w:themeColor="text1"/>
          <w:sz w:val="21"/>
          <w:szCs w:val="21"/>
        </w:rPr>
        <w:t xml:space="preserve">Howard’s End </w:t>
      </w:r>
      <w:r w:rsidRPr="00AA676B">
        <w:rPr>
          <w:rFonts w:ascii="AdvMO" w:hAnsi="AdvMO" w:cs="AdvMO"/>
          <w:color w:val="000000" w:themeColor="text1"/>
          <w:sz w:val="21"/>
          <w:szCs w:val="21"/>
        </w:rPr>
        <w:t>(1910), to which John Lennon, some sixty years later, might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have</w:t>
      </w:r>
      <w:proofErr w:type="gramEnd"/>
      <w:r w:rsidRPr="00AA676B">
        <w:rPr>
          <w:rFonts w:ascii="AdvMO" w:hAnsi="AdvMO" w:cs="AdvMO"/>
          <w:color w:val="000000" w:themeColor="text1"/>
          <w:sz w:val="21"/>
          <w:szCs w:val="21"/>
        </w:rPr>
        <w:t xml:space="preserve"> added, ‘and then communicate’:</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r w:rsidRPr="00AA676B">
        <w:rPr>
          <w:rFonts w:ascii="AdvMO" w:hAnsi="AdvMO" w:cs="AdvMO"/>
          <w:color w:val="000000" w:themeColor="text1"/>
          <w:sz w:val="19"/>
          <w:szCs w:val="19"/>
        </w:rPr>
        <w:t>Whatever wind was blowing at the time moved the Beatles too. I’m not saying we</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weren’t</w:t>
      </w:r>
      <w:proofErr w:type="gramEnd"/>
      <w:r w:rsidRPr="00AA676B">
        <w:rPr>
          <w:rFonts w:ascii="AdvMO" w:hAnsi="AdvMO" w:cs="AdvMO"/>
          <w:color w:val="000000" w:themeColor="text1"/>
          <w:sz w:val="19"/>
          <w:szCs w:val="19"/>
        </w:rPr>
        <w:t xml:space="preserve"> flags on the top of the ship. But the whole boat was moving. Maybe the</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r w:rsidRPr="00AA676B">
        <w:rPr>
          <w:rFonts w:ascii="AdvMO" w:hAnsi="AdvMO" w:cs="AdvMO"/>
          <w:color w:val="000000" w:themeColor="text1"/>
          <w:sz w:val="19"/>
          <w:szCs w:val="19"/>
        </w:rPr>
        <w:t>Beatles were in the crow’s nest shouting ‘‘Land Ho!’’ or something like that, but we</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were</w:t>
      </w:r>
      <w:proofErr w:type="gramEnd"/>
      <w:r w:rsidRPr="00AA676B">
        <w:rPr>
          <w:rFonts w:ascii="AdvMO" w:hAnsi="AdvMO" w:cs="AdvMO"/>
          <w:color w:val="000000" w:themeColor="text1"/>
          <w:sz w:val="19"/>
          <w:szCs w:val="19"/>
        </w:rPr>
        <w:t xml:space="preserve"> all in the same damn boat </w:t>
      </w:r>
      <w:r w:rsidRPr="00AA676B">
        <w:rPr>
          <w:rFonts w:ascii="AdvP4C4E59" w:hAnsi="AdvP4C4E59" w:cs="AdvP4C4E59"/>
          <w:color w:val="000000" w:themeColor="text1"/>
          <w:sz w:val="19"/>
          <w:szCs w:val="19"/>
        </w:rPr>
        <w:t xml:space="preserve">. . . </w:t>
      </w:r>
      <w:r w:rsidRPr="00AA676B">
        <w:rPr>
          <w:rFonts w:ascii="AdvMO" w:hAnsi="AdvMO" w:cs="AdvMO"/>
          <w:color w:val="000000" w:themeColor="text1"/>
          <w:sz w:val="19"/>
          <w:szCs w:val="19"/>
        </w:rPr>
        <w:t xml:space="preserve">We tuned into the message, that’s all </w:t>
      </w:r>
      <w:r w:rsidRPr="00AA676B">
        <w:rPr>
          <w:rFonts w:ascii="AdvP4C4E59" w:hAnsi="AdvP4C4E59" w:cs="AdvP4C4E59"/>
          <w:color w:val="000000" w:themeColor="text1"/>
          <w:sz w:val="19"/>
          <w:szCs w:val="19"/>
        </w:rPr>
        <w:t xml:space="preserve">. . . </w:t>
      </w:r>
      <w:r w:rsidRPr="00AA676B">
        <w:rPr>
          <w:rFonts w:ascii="AdvMO" w:hAnsi="AdvMO" w:cs="AdvMO"/>
          <w:color w:val="000000" w:themeColor="text1"/>
          <w:sz w:val="19"/>
          <w:szCs w:val="19"/>
        </w:rPr>
        <w:t>it was</w:t>
      </w:r>
    </w:p>
    <w:p w:rsidR="009F5D3E" w:rsidRPr="00AA676B" w:rsidRDefault="009F5D3E" w:rsidP="009F5D3E">
      <w:pPr>
        <w:autoSpaceDE w:val="0"/>
        <w:autoSpaceDN w:val="0"/>
        <w:adjustRightInd w:val="0"/>
        <w:spacing w:after="0" w:line="240" w:lineRule="auto"/>
        <w:rPr>
          <w:rFonts w:ascii="AdvMO" w:hAnsi="AdvMO" w:cs="AdvMO"/>
          <w:color w:val="000000" w:themeColor="text1"/>
          <w:sz w:val="19"/>
          <w:szCs w:val="19"/>
        </w:rPr>
      </w:pPr>
      <w:proofErr w:type="gramStart"/>
      <w:r w:rsidRPr="00AA676B">
        <w:rPr>
          <w:rFonts w:ascii="AdvMO" w:hAnsi="AdvMO" w:cs="AdvMO"/>
          <w:color w:val="000000" w:themeColor="text1"/>
          <w:sz w:val="19"/>
          <w:szCs w:val="19"/>
        </w:rPr>
        <w:t>our</w:t>
      </w:r>
      <w:proofErr w:type="gramEnd"/>
      <w:r w:rsidRPr="00AA676B">
        <w:rPr>
          <w:rFonts w:ascii="AdvMO" w:hAnsi="AdvMO" w:cs="AdvMO"/>
          <w:color w:val="000000" w:themeColor="text1"/>
          <w:sz w:val="19"/>
          <w:szCs w:val="19"/>
        </w:rPr>
        <w:t xml:space="preserve"> generation, that’s all (</w:t>
      </w:r>
      <w:proofErr w:type="spellStart"/>
      <w:r w:rsidRPr="00AA676B">
        <w:rPr>
          <w:rFonts w:ascii="AdvMO" w:hAnsi="AdvMO" w:cs="AdvMO"/>
          <w:color w:val="000000" w:themeColor="text1"/>
          <w:sz w:val="19"/>
          <w:szCs w:val="19"/>
        </w:rPr>
        <w:t>Sheff</w:t>
      </w:r>
      <w:proofErr w:type="spellEnd"/>
      <w:r w:rsidRPr="00AA676B">
        <w:rPr>
          <w:rFonts w:ascii="AdvMO" w:hAnsi="AdvMO" w:cs="AdvMO"/>
          <w:color w:val="000000" w:themeColor="text1"/>
          <w:sz w:val="19"/>
          <w:szCs w:val="19"/>
        </w:rPr>
        <w:t xml:space="preserve"> &amp; </w:t>
      </w:r>
      <w:proofErr w:type="spellStart"/>
      <w:r w:rsidRPr="00AA676B">
        <w:rPr>
          <w:rFonts w:ascii="AdvMO" w:hAnsi="AdvMO" w:cs="AdvMO"/>
          <w:color w:val="000000" w:themeColor="text1"/>
          <w:sz w:val="19"/>
          <w:szCs w:val="19"/>
        </w:rPr>
        <w:t>Golson</w:t>
      </w:r>
      <w:proofErr w:type="spellEnd"/>
      <w:r w:rsidRPr="00AA676B">
        <w:rPr>
          <w:rFonts w:ascii="AdvMO" w:hAnsi="AdvMO" w:cs="AdvMO"/>
          <w:color w:val="000000" w:themeColor="text1"/>
          <w:sz w:val="19"/>
          <w:szCs w:val="19"/>
        </w:rPr>
        <w:t xml:space="preserve"> 1981: 78).</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 xml:space="preserve">That so many people continue to connect, to </w:t>
      </w:r>
      <w:proofErr w:type="spellStart"/>
      <w:r w:rsidRPr="00AA676B">
        <w:rPr>
          <w:rFonts w:ascii="AdvMO" w:hAnsi="AdvMO" w:cs="AdvMO"/>
          <w:color w:val="000000" w:themeColor="text1"/>
          <w:sz w:val="21"/>
          <w:szCs w:val="21"/>
        </w:rPr>
        <w:t>empathise</w:t>
      </w:r>
      <w:proofErr w:type="spellEnd"/>
      <w:r w:rsidRPr="00AA676B">
        <w:rPr>
          <w:rFonts w:ascii="AdvMO" w:hAnsi="AdvMO" w:cs="AdvMO"/>
          <w:color w:val="000000" w:themeColor="text1"/>
          <w:sz w:val="21"/>
          <w:szCs w:val="21"/>
        </w:rPr>
        <w:t>, to identify, to ‘come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together</w:t>
      </w:r>
      <w:proofErr w:type="gramEnd"/>
      <w:r w:rsidRPr="00AA676B">
        <w:rPr>
          <w:rFonts w:ascii="AdvMO" w:hAnsi="AdvMO" w:cs="AdvMO"/>
          <w:color w:val="000000" w:themeColor="text1"/>
          <w:sz w:val="21"/>
          <w:szCs w:val="21"/>
        </w:rPr>
        <w:t>’ with John Lennon, a quarter of a century after his death, says much about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him</w:t>
      </w:r>
      <w:proofErr w:type="gramEnd"/>
      <w:r w:rsidRPr="00AA676B">
        <w:rPr>
          <w:rFonts w:ascii="AdvMO" w:hAnsi="AdvMO" w:cs="AdvMO"/>
          <w:color w:val="000000" w:themeColor="text1"/>
          <w:sz w:val="21"/>
          <w:szCs w:val="21"/>
        </w:rPr>
        <w:t>, his music, and the momentum of his contributions to popular culture. It also</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reveals</w:t>
      </w:r>
      <w:proofErr w:type="gramEnd"/>
      <w:r w:rsidRPr="00AA676B">
        <w:rPr>
          <w:rFonts w:ascii="AdvMO" w:hAnsi="AdvMO" w:cs="AdvMO"/>
          <w:color w:val="000000" w:themeColor="text1"/>
          <w:sz w:val="21"/>
          <w:szCs w:val="21"/>
        </w:rPr>
        <w:t xml:space="preserve"> much about ourselves, our society (then and now) and the repercussions of an</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altered</w:t>
      </w:r>
      <w:proofErr w:type="gramEnd"/>
      <w:r w:rsidRPr="00AA676B">
        <w:rPr>
          <w:rFonts w:ascii="AdvMO" w:hAnsi="AdvMO" w:cs="AdvMO"/>
          <w:color w:val="000000" w:themeColor="text1"/>
          <w:sz w:val="21"/>
          <w:szCs w:val="21"/>
        </w:rPr>
        <w:t xml:space="preserve"> trajectory in popular music through which the Beatles, perhaps for the first</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time</w:t>
      </w:r>
      <w:proofErr w:type="gramEnd"/>
      <w:r w:rsidRPr="00AA676B">
        <w:rPr>
          <w:rFonts w:ascii="AdvMO" w:hAnsi="AdvMO" w:cs="AdvMO"/>
          <w:color w:val="000000" w:themeColor="text1"/>
          <w:sz w:val="21"/>
          <w:szCs w:val="21"/>
        </w:rPr>
        <w:t>, encouraged audiences to see performers not as remote and fabulous celebrities,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but</w:t>
      </w:r>
      <w:proofErr w:type="gramEnd"/>
      <w:r w:rsidRPr="00AA676B">
        <w:rPr>
          <w:rFonts w:ascii="AdvMO" w:hAnsi="AdvMO" w:cs="AdvMO"/>
          <w:color w:val="000000" w:themeColor="text1"/>
          <w:sz w:val="21"/>
          <w:szCs w:val="21"/>
        </w:rPr>
        <w:t xml:space="preserve"> as real and familiar individuals.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r w:rsidRPr="00AA676B">
        <w:rPr>
          <w:rFonts w:ascii="AdvMO" w:hAnsi="AdvMO" w:cs="AdvMO"/>
          <w:color w:val="000000" w:themeColor="text1"/>
          <w:sz w:val="21"/>
          <w:szCs w:val="21"/>
        </w:rPr>
        <w:t xml:space="preserve">In the documentary movie </w:t>
      </w:r>
      <w:r w:rsidRPr="00AA676B">
        <w:rPr>
          <w:rFonts w:ascii="AdvMOI" w:hAnsi="AdvMOI" w:cs="AdvMOI"/>
          <w:color w:val="000000" w:themeColor="text1"/>
          <w:sz w:val="21"/>
          <w:szCs w:val="21"/>
        </w:rPr>
        <w:t xml:space="preserve">Let It Be </w:t>
      </w:r>
      <w:r w:rsidRPr="00AA676B">
        <w:rPr>
          <w:rFonts w:ascii="AdvMO" w:hAnsi="AdvMO" w:cs="AdvMO"/>
          <w:color w:val="000000" w:themeColor="text1"/>
          <w:sz w:val="21"/>
          <w:szCs w:val="21"/>
        </w:rPr>
        <w:t>(Michael Lindsay-Hogg, 1969) as the Beatles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come</w:t>
      </w:r>
      <w:proofErr w:type="gramEnd"/>
      <w:r w:rsidRPr="00AA676B">
        <w:rPr>
          <w:rFonts w:ascii="AdvMO" w:hAnsi="AdvMO" w:cs="AdvMO"/>
          <w:color w:val="000000" w:themeColor="text1"/>
          <w:sz w:val="21"/>
          <w:szCs w:val="21"/>
        </w:rPr>
        <w:t xml:space="preserve"> to the end of their rooftop concert (and their last ever live performance) above</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the</w:t>
      </w:r>
      <w:proofErr w:type="gramEnd"/>
      <w:r w:rsidRPr="00AA676B">
        <w:rPr>
          <w:rFonts w:ascii="AdvMO" w:hAnsi="AdvMO" w:cs="AdvMO"/>
          <w:color w:val="000000" w:themeColor="text1"/>
          <w:sz w:val="21"/>
          <w:szCs w:val="21"/>
        </w:rPr>
        <w:t xml:space="preserve"> Apple offices, John Lennon pauses for a moment: ‘‘I’d like to say thank you on</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behalf</w:t>
      </w:r>
      <w:proofErr w:type="gramEnd"/>
      <w:r w:rsidRPr="00AA676B">
        <w:rPr>
          <w:rFonts w:ascii="AdvMO" w:hAnsi="AdvMO" w:cs="AdvMO"/>
          <w:color w:val="000000" w:themeColor="text1"/>
          <w:sz w:val="21"/>
          <w:szCs w:val="21"/>
        </w:rPr>
        <w:t xml:space="preserve"> of the group and ourselves, and I hope we passed the audition’’. Through his</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ambitions</w:t>
      </w:r>
      <w:proofErr w:type="gramEnd"/>
      <w:r w:rsidRPr="00AA676B">
        <w:rPr>
          <w:rFonts w:ascii="AdvMO" w:hAnsi="AdvMO" w:cs="AdvMO"/>
          <w:color w:val="000000" w:themeColor="text1"/>
          <w:sz w:val="21"/>
          <w:szCs w:val="21"/>
        </w:rPr>
        <w:t>, his aspirations, and his attainments, John Lennon passed every audition</w:t>
      </w:r>
    </w:p>
    <w:p w:rsidR="009F5D3E" w:rsidRPr="00AA676B" w:rsidRDefault="009F5D3E" w:rsidP="009F5D3E">
      <w:pPr>
        <w:autoSpaceDE w:val="0"/>
        <w:autoSpaceDN w:val="0"/>
        <w:adjustRightInd w:val="0"/>
        <w:spacing w:after="0" w:line="240" w:lineRule="auto"/>
        <w:rPr>
          <w:rFonts w:ascii="AdvMO" w:hAnsi="AdvMO" w:cs="AdvMO"/>
          <w:color w:val="000000" w:themeColor="text1"/>
          <w:sz w:val="21"/>
          <w:szCs w:val="21"/>
        </w:rPr>
      </w:pPr>
      <w:proofErr w:type="gramStart"/>
      <w:r w:rsidRPr="00AA676B">
        <w:rPr>
          <w:rFonts w:ascii="AdvMO" w:hAnsi="AdvMO" w:cs="AdvMO"/>
          <w:color w:val="000000" w:themeColor="text1"/>
          <w:sz w:val="21"/>
          <w:szCs w:val="21"/>
        </w:rPr>
        <w:t>life</w:t>
      </w:r>
      <w:proofErr w:type="gramEnd"/>
      <w:r w:rsidRPr="00AA676B">
        <w:rPr>
          <w:rFonts w:ascii="AdvMO" w:hAnsi="AdvMO" w:cs="AdvMO"/>
          <w:color w:val="000000" w:themeColor="text1"/>
          <w:sz w:val="21"/>
          <w:szCs w:val="21"/>
        </w:rPr>
        <w:t xml:space="preserve"> gave him.</w:t>
      </w:r>
    </w:p>
    <w:p w:rsidR="009F5D3E" w:rsidRPr="00AA676B" w:rsidRDefault="009F5D3E" w:rsidP="009F5D3E">
      <w:pPr>
        <w:autoSpaceDE w:val="0"/>
        <w:autoSpaceDN w:val="0"/>
        <w:adjustRightInd w:val="0"/>
        <w:spacing w:after="0" w:line="240" w:lineRule="auto"/>
        <w:rPr>
          <w:rFonts w:ascii="AdvMOB" w:hAnsi="AdvMOB" w:cs="AdvMOB"/>
          <w:color w:val="000000" w:themeColor="text1"/>
          <w:sz w:val="21"/>
          <w:szCs w:val="21"/>
        </w:rPr>
      </w:pPr>
      <w:r w:rsidRPr="00AA676B">
        <w:rPr>
          <w:rFonts w:ascii="AdvMOB" w:hAnsi="AdvMOB" w:cs="AdvMOB"/>
          <w:color w:val="000000" w:themeColor="text1"/>
          <w:sz w:val="21"/>
          <w:szCs w:val="21"/>
        </w:rPr>
        <w:t>References</w:t>
      </w:r>
    </w:p>
    <w:p w:rsidR="009F5D3E" w:rsidRPr="00AA676B" w:rsidRDefault="009F5D3E" w:rsidP="009F5D3E">
      <w:pPr>
        <w:autoSpaceDE w:val="0"/>
        <w:autoSpaceDN w:val="0"/>
        <w:adjustRightInd w:val="0"/>
        <w:spacing w:after="0" w:line="240" w:lineRule="auto"/>
        <w:rPr>
          <w:rFonts w:ascii="AdvMO" w:hAnsi="AdvMO" w:cs="AdvMO"/>
          <w:color w:val="000000" w:themeColor="text1"/>
          <w:sz w:val="18"/>
          <w:szCs w:val="18"/>
        </w:rPr>
      </w:pPr>
      <w:r w:rsidRPr="00AA676B">
        <w:rPr>
          <w:rFonts w:ascii="AdvMO" w:hAnsi="AdvMO" w:cs="AdvMO"/>
          <w:color w:val="000000" w:themeColor="text1"/>
          <w:sz w:val="18"/>
          <w:szCs w:val="18"/>
        </w:rPr>
        <w:t xml:space="preserve">Cohn, </w:t>
      </w:r>
      <w:proofErr w:type="spellStart"/>
      <w:r w:rsidRPr="00AA676B">
        <w:rPr>
          <w:rFonts w:ascii="AdvMO" w:hAnsi="AdvMO" w:cs="AdvMO"/>
          <w:color w:val="000000" w:themeColor="text1"/>
          <w:sz w:val="18"/>
          <w:szCs w:val="18"/>
        </w:rPr>
        <w:t>Nik</w:t>
      </w:r>
      <w:proofErr w:type="spellEnd"/>
      <w:r w:rsidRPr="00AA676B">
        <w:rPr>
          <w:rFonts w:ascii="AdvMO" w:hAnsi="AdvMO" w:cs="AdvMO"/>
          <w:color w:val="000000" w:themeColor="text1"/>
          <w:sz w:val="18"/>
          <w:szCs w:val="18"/>
        </w:rPr>
        <w:t xml:space="preserve"> (1969). </w:t>
      </w:r>
      <w:proofErr w:type="spellStart"/>
      <w:r w:rsidRPr="00AA676B">
        <w:rPr>
          <w:rFonts w:ascii="AdvMOI" w:hAnsi="AdvMOI" w:cs="AdvMOI"/>
          <w:color w:val="000000" w:themeColor="text1"/>
          <w:sz w:val="18"/>
          <w:szCs w:val="18"/>
        </w:rPr>
        <w:t>Awopbopaloobop</w:t>
      </w:r>
      <w:proofErr w:type="spellEnd"/>
      <w:r w:rsidRPr="00AA676B">
        <w:rPr>
          <w:rFonts w:ascii="AdvMOI" w:hAnsi="AdvMOI" w:cs="AdvMOI"/>
          <w:color w:val="000000" w:themeColor="text1"/>
          <w:sz w:val="18"/>
          <w:szCs w:val="18"/>
        </w:rPr>
        <w:t xml:space="preserve"> </w:t>
      </w:r>
      <w:proofErr w:type="spellStart"/>
      <w:r w:rsidRPr="00AA676B">
        <w:rPr>
          <w:rFonts w:ascii="AdvMOI" w:hAnsi="AdvMOI" w:cs="AdvMOI"/>
          <w:color w:val="000000" w:themeColor="text1"/>
          <w:sz w:val="18"/>
          <w:szCs w:val="18"/>
        </w:rPr>
        <w:t>Alopbamboom</w:t>
      </w:r>
      <w:proofErr w:type="spellEnd"/>
      <w:r w:rsidRPr="00AA676B">
        <w:rPr>
          <w:rFonts w:ascii="AdvMOI" w:hAnsi="AdvMOI" w:cs="AdvMOI"/>
          <w:color w:val="000000" w:themeColor="text1"/>
          <w:sz w:val="18"/>
          <w:szCs w:val="18"/>
        </w:rPr>
        <w:t xml:space="preserve">: Pop From The </w:t>
      </w:r>
      <w:proofErr w:type="gramStart"/>
      <w:r w:rsidRPr="00AA676B">
        <w:rPr>
          <w:rFonts w:ascii="AdvMOI" w:hAnsi="AdvMOI" w:cs="AdvMOI"/>
          <w:color w:val="000000" w:themeColor="text1"/>
          <w:sz w:val="18"/>
          <w:szCs w:val="18"/>
        </w:rPr>
        <w:t xml:space="preserve">Beginning </w:t>
      </w:r>
      <w:r w:rsidRPr="00AA676B">
        <w:rPr>
          <w:rFonts w:ascii="AdvMO" w:hAnsi="AdvMO" w:cs="AdvMO"/>
          <w:color w:val="000000" w:themeColor="text1"/>
          <w:sz w:val="18"/>
          <w:szCs w:val="18"/>
        </w:rPr>
        <w:t>.</w:t>
      </w:r>
      <w:proofErr w:type="gramEnd"/>
      <w:r w:rsidRPr="00AA676B">
        <w:rPr>
          <w:rFonts w:ascii="AdvMO" w:hAnsi="AdvMO" w:cs="AdvMO"/>
          <w:color w:val="000000" w:themeColor="text1"/>
          <w:sz w:val="18"/>
          <w:szCs w:val="18"/>
        </w:rPr>
        <w:t xml:space="preserve"> London: </w:t>
      </w:r>
      <w:proofErr w:type="spellStart"/>
      <w:r w:rsidRPr="00AA676B">
        <w:rPr>
          <w:rFonts w:ascii="AdvMO" w:hAnsi="AdvMO" w:cs="AdvMO"/>
          <w:color w:val="000000" w:themeColor="text1"/>
          <w:sz w:val="18"/>
          <w:szCs w:val="18"/>
        </w:rPr>
        <w:t>Weidenfeld</w:t>
      </w:r>
      <w:proofErr w:type="spellEnd"/>
      <w:r w:rsidRPr="00AA676B">
        <w:rPr>
          <w:rFonts w:ascii="AdvMO" w:hAnsi="AdvMO" w:cs="AdvMO"/>
          <w:color w:val="000000" w:themeColor="text1"/>
          <w:sz w:val="18"/>
          <w:szCs w:val="18"/>
        </w:rPr>
        <w:t xml:space="preserve"> &amp;</w:t>
      </w:r>
    </w:p>
    <w:p w:rsidR="009F5D3E" w:rsidRPr="00AA676B" w:rsidRDefault="009F5D3E" w:rsidP="009F5D3E">
      <w:pPr>
        <w:autoSpaceDE w:val="0"/>
        <w:autoSpaceDN w:val="0"/>
        <w:adjustRightInd w:val="0"/>
        <w:spacing w:after="0" w:line="240" w:lineRule="auto"/>
        <w:rPr>
          <w:rFonts w:ascii="AdvMO" w:hAnsi="AdvMO" w:cs="AdvMO"/>
          <w:color w:val="000000" w:themeColor="text1"/>
          <w:sz w:val="18"/>
          <w:szCs w:val="18"/>
        </w:rPr>
      </w:pPr>
      <w:proofErr w:type="gramStart"/>
      <w:r w:rsidRPr="00AA676B">
        <w:rPr>
          <w:rFonts w:ascii="AdvMO" w:hAnsi="AdvMO" w:cs="AdvMO"/>
          <w:color w:val="000000" w:themeColor="text1"/>
          <w:sz w:val="18"/>
          <w:szCs w:val="18"/>
        </w:rPr>
        <w:t>Nicholson.</w:t>
      </w:r>
      <w:proofErr w:type="gramEnd"/>
    </w:p>
    <w:p w:rsidR="009F5D3E" w:rsidRPr="00AA676B" w:rsidRDefault="009F5D3E" w:rsidP="009F5D3E">
      <w:pPr>
        <w:autoSpaceDE w:val="0"/>
        <w:autoSpaceDN w:val="0"/>
        <w:adjustRightInd w:val="0"/>
        <w:spacing w:after="0" w:line="240" w:lineRule="auto"/>
        <w:rPr>
          <w:rFonts w:ascii="AdvMO" w:hAnsi="AdvMO" w:cs="AdvMO"/>
          <w:color w:val="000000" w:themeColor="text1"/>
          <w:sz w:val="18"/>
          <w:szCs w:val="18"/>
        </w:rPr>
      </w:pPr>
      <w:r w:rsidRPr="00AA676B">
        <w:rPr>
          <w:rFonts w:ascii="AdvMO" w:hAnsi="AdvMO" w:cs="AdvMO"/>
          <w:color w:val="000000" w:themeColor="text1"/>
          <w:sz w:val="18"/>
          <w:szCs w:val="18"/>
        </w:rPr>
        <w:t xml:space="preserve">Coleman, Ray (1984). </w:t>
      </w:r>
      <w:r w:rsidRPr="00AA676B">
        <w:rPr>
          <w:rFonts w:ascii="AdvMOI" w:hAnsi="AdvMOI" w:cs="AdvMOI"/>
          <w:color w:val="000000" w:themeColor="text1"/>
          <w:sz w:val="18"/>
          <w:szCs w:val="18"/>
        </w:rPr>
        <w:t>John Lennon</w:t>
      </w:r>
      <w:r w:rsidRPr="00AA676B">
        <w:rPr>
          <w:rFonts w:ascii="AdvMO" w:hAnsi="AdvMO" w:cs="AdvMO"/>
          <w:color w:val="000000" w:themeColor="text1"/>
          <w:sz w:val="18"/>
          <w:szCs w:val="18"/>
        </w:rPr>
        <w:t xml:space="preserve">. London: </w:t>
      </w:r>
      <w:proofErr w:type="spellStart"/>
      <w:r w:rsidRPr="00AA676B">
        <w:rPr>
          <w:rFonts w:ascii="AdvMO" w:hAnsi="AdvMO" w:cs="AdvMO"/>
          <w:color w:val="000000" w:themeColor="text1"/>
          <w:sz w:val="18"/>
          <w:szCs w:val="18"/>
        </w:rPr>
        <w:t>Sidgwick</w:t>
      </w:r>
      <w:proofErr w:type="spellEnd"/>
      <w:r w:rsidRPr="00AA676B">
        <w:rPr>
          <w:rFonts w:ascii="AdvMO" w:hAnsi="AdvMO" w:cs="AdvMO"/>
          <w:color w:val="000000" w:themeColor="text1"/>
          <w:sz w:val="18"/>
          <w:szCs w:val="18"/>
        </w:rPr>
        <w:t xml:space="preserve"> &amp; Jackson.</w:t>
      </w:r>
    </w:p>
    <w:p w:rsidR="009F5D3E" w:rsidRPr="00AA676B" w:rsidRDefault="009F5D3E" w:rsidP="009F5D3E">
      <w:pPr>
        <w:autoSpaceDE w:val="0"/>
        <w:autoSpaceDN w:val="0"/>
        <w:adjustRightInd w:val="0"/>
        <w:spacing w:after="0" w:line="240" w:lineRule="auto"/>
        <w:rPr>
          <w:rFonts w:ascii="AdvMO" w:hAnsi="AdvMO" w:cs="AdvMO"/>
          <w:color w:val="000000" w:themeColor="text1"/>
          <w:sz w:val="18"/>
          <w:szCs w:val="18"/>
        </w:rPr>
      </w:pPr>
      <w:r w:rsidRPr="00AA676B">
        <w:rPr>
          <w:rFonts w:ascii="AdvMO" w:hAnsi="AdvMO" w:cs="AdvMO"/>
          <w:color w:val="000000" w:themeColor="text1"/>
          <w:sz w:val="18"/>
          <w:szCs w:val="18"/>
        </w:rPr>
        <w:t xml:space="preserve">Connolly, Ray (1981). </w:t>
      </w:r>
      <w:proofErr w:type="gramStart"/>
      <w:r w:rsidRPr="00AA676B">
        <w:rPr>
          <w:rFonts w:ascii="AdvMOI" w:hAnsi="AdvMOI" w:cs="AdvMOI"/>
          <w:color w:val="000000" w:themeColor="text1"/>
          <w:sz w:val="18"/>
          <w:szCs w:val="18"/>
        </w:rPr>
        <w:t>John Lennon 1940</w:t>
      </w:r>
      <w:r w:rsidRPr="00AA676B">
        <w:rPr>
          <w:rFonts w:ascii="AdvBMa1" w:hAnsi="AdvBMa1" w:cs="AdvBMa1"/>
          <w:color w:val="000000" w:themeColor="text1"/>
          <w:sz w:val="18"/>
          <w:szCs w:val="18"/>
        </w:rPr>
        <w:t>_</w:t>
      </w:r>
      <w:r w:rsidRPr="00AA676B">
        <w:rPr>
          <w:rFonts w:ascii="AdvMOI" w:hAnsi="AdvMOI" w:cs="AdvMOI"/>
          <w:color w:val="000000" w:themeColor="text1"/>
          <w:sz w:val="8"/>
          <w:szCs w:val="8"/>
        </w:rPr>
        <w:t>/</w:t>
      </w:r>
      <w:r w:rsidRPr="00AA676B">
        <w:rPr>
          <w:rFonts w:ascii="AdvMOI" w:hAnsi="AdvMOI" w:cs="AdvMOI"/>
          <w:color w:val="000000" w:themeColor="text1"/>
          <w:sz w:val="18"/>
          <w:szCs w:val="18"/>
        </w:rPr>
        <w:t>1980</w:t>
      </w:r>
      <w:r w:rsidRPr="00AA676B">
        <w:rPr>
          <w:rFonts w:ascii="AdvMO" w:hAnsi="AdvMO" w:cs="AdvMO"/>
          <w:color w:val="000000" w:themeColor="text1"/>
          <w:sz w:val="18"/>
          <w:szCs w:val="18"/>
        </w:rPr>
        <w:t>.</w:t>
      </w:r>
      <w:proofErr w:type="gramEnd"/>
      <w:r w:rsidRPr="00AA676B">
        <w:rPr>
          <w:rFonts w:ascii="AdvMO" w:hAnsi="AdvMO" w:cs="AdvMO"/>
          <w:color w:val="000000" w:themeColor="text1"/>
          <w:sz w:val="18"/>
          <w:szCs w:val="18"/>
        </w:rPr>
        <w:t xml:space="preserve"> London: Fontana.</w:t>
      </w:r>
    </w:p>
    <w:p w:rsidR="009F5D3E" w:rsidRPr="00AA676B" w:rsidRDefault="009F5D3E" w:rsidP="009F5D3E">
      <w:pPr>
        <w:autoSpaceDE w:val="0"/>
        <w:autoSpaceDN w:val="0"/>
        <w:adjustRightInd w:val="0"/>
        <w:spacing w:after="0" w:line="240" w:lineRule="auto"/>
        <w:rPr>
          <w:rFonts w:ascii="AdvMO" w:hAnsi="AdvMO" w:cs="AdvMO"/>
          <w:color w:val="000000" w:themeColor="text1"/>
          <w:sz w:val="18"/>
          <w:szCs w:val="18"/>
        </w:rPr>
      </w:pPr>
      <w:proofErr w:type="spellStart"/>
      <w:r w:rsidRPr="00AA676B">
        <w:rPr>
          <w:rFonts w:ascii="AdvMO" w:hAnsi="AdvMO" w:cs="AdvMO"/>
          <w:color w:val="000000" w:themeColor="text1"/>
          <w:sz w:val="18"/>
          <w:szCs w:val="18"/>
        </w:rPr>
        <w:t>Hertsgaard</w:t>
      </w:r>
      <w:proofErr w:type="spellEnd"/>
      <w:r w:rsidRPr="00AA676B">
        <w:rPr>
          <w:rFonts w:ascii="AdvMO" w:hAnsi="AdvMO" w:cs="AdvMO"/>
          <w:color w:val="000000" w:themeColor="text1"/>
          <w:sz w:val="18"/>
          <w:szCs w:val="18"/>
        </w:rPr>
        <w:t xml:space="preserve">, Mark (1995). </w:t>
      </w:r>
      <w:r w:rsidRPr="00AA676B">
        <w:rPr>
          <w:rFonts w:ascii="AdvMOI" w:hAnsi="AdvMOI" w:cs="AdvMOI"/>
          <w:color w:val="000000" w:themeColor="text1"/>
          <w:sz w:val="18"/>
          <w:szCs w:val="18"/>
        </w:rPr>
        <w:t xml:space="preserve">A Day In The </w:t>
      </w:r>
      <w:proofErr w:type="gramStart"/>
      <w:r w:rsidRPr="00AA676B">
        <w:rPr>
          <w:rFonts w:ascii="AdvMOI" w:hAnsi="AdvMOI" w:cs="AdvMOI"/>
          <w:color w:val="000000" w:themeColor="text1"/>
          <w:sz w:val="18"/>
          <w:szCs w:val="18"/>
        </w:rPr>
        <w:t xml:space="preserve">Life </w:t>
      </w:r>
      <w:r w:rsidRPr="00AA676B">
        <w:rPr>
          <w:rFonts w:ascii="AdvMO" w:hAnsi="AdvMO" w:cs="AdvMO"/>
          <w:color w:val="000000" w:themeColor="text1"/>
          <w:sz w:val="18"/>
          <w:szCs w:val="18"/>
        </w:rPr>
        <w:t>.</w:t>
      </w:r>
      <w:proofErr w:type="gramEnd"/>
      <w:r w:rsidRPr="00AA676B">
        <w:rPr>
          <w:rFonts w:ascii="AdvMO" w:hAnsi="AdvMO" w:cs="AdvMO"/>
          <w:color w:val="000000" w:themeColor="text1"/>
          <w:sz w:val="18"/>
          <w:szCs w:val="18"/>
        </w:rPr>
        <w:t xml:space="preserve"> New York: </w:t>
      </w:r>
      <w:proofErr w:type="spellStart"/>
      <w:r w:rsidRPr="00AA676B">
        <w:rPr>
          <w:rFonts w:ascii="AdvMO" w:hAnsi="AdvMO" w:cs="AdvMO"/>
          <w:color w:val="000000" w:themeColor="text1"/>
          <w:sz w:val="18"/>
          <w:szCs w:val="18"/>
        </w:rPr>
        <w:t>Delacorte</w:t>
      </w:r>
      <w:proofErr w:type="spellEnd"/>
      <w:r w:rsidRPr="00AA676B">
        <w:rPr>
          <w:rFonts w:ascii="AdvMO" w:hAnsi="AdvMO" w:cs="AdvMO"/>
          <w:color w:val="000000" w:themeColor="text1"/>
          <w:sz w:val="18"/>
          <w:szCs w:val="18"/>
        </w:rPr>
        <w:t>.</w:t>
      </w:r>
    </w:p>
    <w:p w:rsidR="009F5D3E" w:rsidRPr="00AA676B" w:rsidRDefault="009F5D3E" w:rsidP="009F5D3E">
      <w:pPr>
        <w:autoSpaceDE w:val="0"/>
        <w:autoSpaceDN w:val="0"/>
        <w:adjustRightInd w:val="0"/>
        <w:spacing w:after="0" w:line="240" w:lineRule="auto"/>
        <w:rPr>
          <w:rFonts w:ascii="AdvMO" w:hAnsi="AdvMO" w:cs="AdvMO"/>
          <w:color w:val="000000" w:themeColor="text1"/>
          <w:sz w:val="18"/>
          <w:szCs w:val="18"/>
        </w:rPr>
      </w:pPr>
      <w:r w:rsidRPr="00AA676B">
        <w:rPr>
          <w:rFonts w:ascii="AdvMO" w:hAnsi="AdvMO" w:cs="AdvMO"/>
          <w:color w:val="000000" w:themeColor="text1"/>
          <w:sz w:val="18"/>
          <w:szCs w:val="18"/>
        </w:rPr>
        <w:t xml:space="preserve">MacDonald, Ian (1994). </w:t>
      </w:r>
      <w:r w:rsidRPr="00AA676B">
        <w:rPr>
          <w:rFonts w:ascii="AdvMOI" w:hAnsi="AdvMOI" w:cs="AdvMOI"/>
          <w:color w:val="000000" w:themeColor="text1"/>
          <w:sz w:val="18"/>
          <w:szCs w:val="18"/>
        </w:rPr>
        <w:t xml:space="preserve">Revolution </w:t>
      </w:r>
      <w:proofErr w:type="gramStart"/>
      <w:r w:rsidRPr="00AA676B">
        <w:rPr>
          <w:rFonts w:ascii="AdvMOI" w:hAnsi="AdvMOI" w:cs="AdvMOI"/>
          <w:color w:val="000000" w:themeColor="text1"/>
          <w:sz w:val="18"/>
          <w:szCs w:val="18"/>
        </w:rPr>
        <w:t>In</w:t>
      </w:r>
      <w:proofErr w:type="gramEnd"/>
      <w:r w:rsidRPr="00AA676B">
        <w:rPr>
          <w:rFonts w:ascii="AdvMOI" w:hAnsi="AdvMOI" w:cs="AdvMOI"/>
          <w:color w:val="000000" w:themeColor="text1"/>
          <w:sz w:val="18"/>
          <w:szCs w:val="18"/>
        </w:rPr>
        <w:t xml:space="preserve"> The Head</w:t>
      </w:r>
      <w:r w:rsidRPr="00AA676B">
        <w:rPr>
          <w:rFonts w:ascii="AdvMO" w:hAnsi="AdvMO" w:cs="AdvMO"/>
          <w:color w:val="000000" w:themeColor="text1"/>
          <w:sz w:val="18"/>
          <w:szCs w:val="18"/>
        </w:rPr>
        <w:t>. London: Fourth Estate.</w:t>
      </w:r>
    </w:p>
    <w:p w:rsidR="009F5D3E" w:rsidRPr="00AA676B" w:rsidRDefault="009F5D3E" w:rsidP="009F5D3E">
      <w:pPr>
        <w:autoSpaceDE w:val="0"/>
        <w:autoSpaceDN w:val="0"/>
        <w:adjustRightInd w:val="0"/>
        <w:spacing w:after="0" w:line="240" w:lineRule="auto"/>
        <w:rPr>
          <w:rFonts w:ascii="AdvMO" w:hAnsi="AdvMO" w:cs="AdvMO"/>
          <w:color w:val="000000" w:themeColor="text1"/>
          <w:sz w:val="18"/>
          <w:szCs w:val="18"/>
        </w:rPr>
      </w:pPr>
      <w:r w:rsidRPr="00AA676B">
        <w:rPr>
          <w:rFonts w:ascii="AdvMO" w:hAnsi="AdvMO" w:cs="AdvMO"/>
          <w:color w:val="000000" w:themeColor="text1"/>
          <w:sz w:val="18"/>
          <w:szCs w:val="18"/>
        </w:rPr>
        <w:t xml:space="preserve">Norman, Philip (1981). </w:t>
      </w:r>
      <w:r w:rsidRPr="00AA676B">
        <w:rPr>
          <w:rFonts w:ascii="AdvMOI" w:hAnsi="AdvMOI" w:cs="AdvMOI"/>
          <w:color w:val="000000" w:themeColor="text1"/>
          <w:sz w:val="18"/>
          <w:szCs w:val="18"/>
        </w:rPr>
        <w:t>Shout</w:t>
      </w:r>
      <w:proofErr w:type="gramStart"/>
      <w:r w:rsidRPr="00AA676B">
        <w:rPr>
          <w:rFonts w:ascii="AdvMOI" w:hAnsi="AdvMOI" w:cs="AdvMOI"/>
          <w:color w:val="000000" w:themeColor="text1"/>
          <w:sz w:val="18"/>
          <w:szCs w:val="18"/>
        </w:rPr>
        <w:t xml:space="preserve">! </w:t>
      </w:r>
      <w:r w:rsidRPr="00AA676B">
        <w:rPr>
          <w:rFonts w:ascii="AdvMO" w:hAnsi="AdvMO" w:cs="AdvMO"/>
          <w:color w:val="000000" w:themeColor="text1"/>
          <w:sz w:val="18"/>
          <w:szCs w:val="18"/>
        </w:rPr>
        <w:t>.</w:t>
      </w:r>
      <w:proofErr w:type="gramEnd"/>
      <w:r w:rsidRPr="00AA676B">
        <w:rPr>
          <w:rFonts w:ascii="AdvMO" w:hAnsi="AdvMO" w:cs="AdvMO"/>
          <w:color w:val="000000" w:themeColor="text1"/>
          <w:sz w:val="18"/>
          <w:szCs w:val="18"/>
        </w:rPr>
        <w:t xml:space="preserve"> London: Hamish Hamilton.</w:t>
      </w:r>
    </w:p>
    <w:p w:rsidR="009F5D3E" w:rsidRPr="00AA676B" w:rsidRDefault="009F5D3E" w:rsidP="009F5D3E">
      <w:pPr>
        <w:autoSpaceDE w:val="0"/>
        <w:autoSpaceDN w:val="0"/>
        <w:adjustRightInd w:val="0"/>
        <w:spacing w:after="0" w:line="240" w:lineRule="auto"/>
        <w:rPr>
          <w:rFonts w:ascii="AdvMO" w:hAnsi="AdvMO" w:cs="AdvMO"/>
          <w:color w:val="000000" w:themeColor="text1"/>
          <w:sz w:val="18"/>
          <w:szCs w:val="18"/>
        </w:rPr>
      </w:pPr>
      <w:proofErr w:type="spellStart"/>
      <w:r w:rsidRPr="00AA676B">
        <w:rPr>
          <w:rFonts w:ascii="AdvMO" w:hAnsi="AdvMO" w:cs="AdvMO"/>
          <w:color w:val="000000" w:themeColor="text1"/>
          <w:sz w:val="18"/>
          <w:szCs w:val="18"/>
        </w:rPr>
        <w:t>Sauceda</w:t>
      </w:r>
      <w:proofErr w:type="spellEnd"/>
      <w:r w:rsidRPr="00AA676B">
        <w:rPr>
          <w:rFonts w:ascii="AdvMO" w:hAnsi="AdvMO" w:cs="AdvMO"/>
          <w:color w:val="000000" w:themeColor="text1"/>
          <w:sz w:val="18"/>
          <w:szCs w:val="18"/>
        </w:rPr>
        <w:t xml:space="preserve">, James (1983). </w:t>
      </w:r>
      <w:proofErr w:type="gramStart"/>
      <w:r w:rsidRPr="00AA676B">
        <w:rPr>
          <w:rFonts w:ascii="AdvMOI" w:hAnsi="AdvMOI" w:cs="AdvMOI"/>
          <w:color w:val="000000" w:themeColor="text1"/>
          <w:sz w:val="18"/>
          <w:szCs w:val="18"/>
        </w:rPr>
        <w:t>The Literary Lennon</w:t>
      </w:r>
      <w:r w:rsidRPr="00AA676B">
        <w:rPr>
          <w:rFonts w:ascii="AdvMO" w:hAnsi="AdvMO" w:cs="AdvMO"/>
          <w:color w:val="000000" w:themeColor="text1"/>
          <w:sz w:val="18"/>
          <w:szCs w:val="18"/>
        </w:rPr>
        <w:t>.</w:t>
      </w:r>
      <w:proofErr w:type="gramEnd"/>
      <w:r w:rsidRPr="00AA676B">
        <w:rPr>
          <w:rFonts w:ascii="AdvMO" w:hAnsi="AdvMO" w:cs="AdvMO"/>
          <w:color w:val="000000" w:themeColor="text1"/>
          <w:sz w:val="18"/>
          <w:szCs w:val="18"/>
        </w:rPr>
        <w:t xml:space="preserve"> Ann Arbor, MI: </w:t>
      </w:r>
      <w:proofErr w:type="spellStart"/>
      <w:r w:rsidRPr="00AA676B">
        <w:rPr>
          <w:rFonts w:ascii="AdvMO" w:hAnsi="AdvMO" w:cs="AdvMO"/>
          <w:color w:val="000000" w:themeColor="text1"/>
          <w:sz w:val="18"/>
          <w:szCs w:val="18"/>
        </w:rPr>
        <w:t>Pierian</w:t>
      </w:r>
      <w:proofErr w:type="spellEnd"/>
      <w:r w:rsidRPr="00AA676B">
        <w:rPr>
          <w:rFonts w:ascii="AdvMO" w:hAnsi="AdvMO" w:cs="AdvMO"/>
          <w:color w:val="000000" w:themeColor="text1"/>
          <w:sz w:val="18"/>
          <w:szCs w:val="18"/>
        </w:rPr>
        <w:t>.</w:t>
      </w:r>
    </w:p>
    <w:p w:rsidR="009F5D3E" w:rsidRPr="00AA676B" w:rsidRDefault="009F5D3E" w:rsidP="009F5D3E">
      <w:pPr>
        <w:autoSpaceDE w:val="0"/>
        <w:autoSpaceDN w:val="0"/>
        <w:adjustRightInd w:val="0"/>
        <w:spacing w:after="0" w:line="240" w:lineRule="auto"/>
        <w:rPr>
          <w:rFonts w:ascii="AdvMO" w:hAnsi="AdvMO" w:cs="AdvMO"/>
          <w:color w:val="000000" w:themeColor="text1"/>
          <w:sz w:val="18"/>
          <w:szCs w:val="18"/>
        </w:rPr>
      </w:pPr>
      <w:proofErr w:type="spellStart"/>
      <w:proofErr w:type="gramStart"/>
      <w:r w:rsidRPr="00AA676B">
        <w:rPr>
          <w:rFonts w:ascii="AdvMO" w:hAnsi="AdvMO" w:cs="AdvMO"/>
          <w:color w:val="000000" w:themeColor="text1"/>
          <w:sz w:val="18"/>
          <w:szCs w:val="18"/>
        </w:rPr>
        <w:t>Sheff</w:t>
      </w:r>
      <w:proofErr w:type="spellEnd"/>
      <w:r w:rsidRPr="00AA676B">
        <w:rPr>
          <w:rFonts w:ascii="AdvMO" w:hAnsi="AdvMO" w:cs="AdvMO"/>
          <w:color w:val="000000" w:themeColor="text1"/>
          <w:sz w:val="18"/>
          <w:szCs w:val="18"/>
        </w:rPr>
        <w:t xml:space="preserve">, David, &amp; Barry </w:t>
      </w:r>
      <w:proofErr w:type="spellStart"/>
      <w:r w:rsidRPr="00AA676B">
        <w:rPr>
          <w:rFonts w:ascii="AdvMO" w:hAnsi="AdvMO" w:cs="AdvMO"/>
          <w:color w:val="000000" w:themeColor="text1"/>
          <w:sz w:val="18"/>
          <w:szCs w:val="18"/>
        </w:rPr>
        <w:t>Golson</w:t>
      </w:r>
      <w:proofErr w:type="spellEnd"/>
      <w:r w:rsidRPr="00AA676B">
        <w:rPr>
          <w:rFonts w:ascii="AdvMO" w:hAnsi="AdvMO" w:cs="AdvMO"/>
          <w:color w:val="000000" w:themeColor="text1"/>
          <w:sz w:val="18"/>
          <w:szCs w:val="18"/>
        </w:rPr>
        <w:t>, G. (1981).</w:t>
      </w:r>
      <w:proofErr w:type="gramEnd"/>
      <w:r w:rsidRPr="00AA676B">
        <w:rPr>
          <w:rFonts w:ascii="AdvMO" w:hAnsi="AdvMO" w:cs="AdvMO"/>
          <w:color w:val="000000" w:themeColor="text1"/>
          <w:sz w:val="18"/>
          <w:szCs w:val="18"/>
        </w:rPr>
        <w:t xml:space="preserve"> </w:t>
      </w:r>
      <w:r w:rsidRPr="00AA676B">
        <w:rPr>
          <w:rFonts w:ascii="AdvMOI" w:hAnsi="AdvMOI" w:cs="AdvMOI"/>
          <w:color w:val="000000" w:themeColor="text1"/>
          <w:sz w:val="18"/>
          <w:szCs w:val="18"/>
        </w:rPr>
        <w:t xml:space="preserve">The Playboy Interviews </w:t>
      </w:r>
      <w:proofErr w:type="gramStart"/>
      <w:r w:rsidRPr="00AA676B">
        <w:rPr>
          <w:rFonts w:ascii="AdvMOI" w:hAnsi="AdvMOI" w:cs="AdvMOI"/>
          <w:color w:val="000000" w:themeColor="text1"/>
          <w:sz w:val="18"/>
          <w:szCs w:val="18"/>
        </w:rPr>
        <w:t>With</w:t>
      </w:r>
      <w:proofErr w:type="gramEnd"/>
      <w:r w:rsidRPr="00AA676B">
        <w:rPr>
          <w:rFonts w:ascii="AdvMOI" w:hAnsi="AdvMOI" w:cs="AdvMOI"/>
          <w:color w:val="000000" w:themeColor="text1"/>
          <w:sz w:val="18"/>
          <w:szCs w:val="18"/>
        </w:rPr>
        <w:t xml:space="preserve"> John Lennon &amp; Yoko Ono</w:t>
      </w:r>
      <w:r w:rsidRPr="00AA676B">
        <w:rPr>
          <w:rFonts w:ascii="AdvMO" w:hAnsi="AdvMO" w:cs="AdvMO"/>
          <w:color w:val="000000" w:themeColor="text1"/>
          <w:sz w:val="18"/>
          <w:szCs w:val="18"/>
        </w:rPr>
        <w:t>.</w:t>
      </w:r>
    </w:p>
    <w:p w:rsidR="009F5D3E" w:rsidRPr="00AA676B" w:rsidRDefault="009F5D3E" w:rsidP="009F5D3E">
      <w:pPr>
        <w:autoSpaceDE w:val="0"/>
        <w:autoSpaceDN w:val="0"/>
        <w:adjustRightInd w:val="0"/>
        <w:spacing w:after="0" w:line="240" w:lineRule="auto"/>
        <w:rPr>
          <w:rFonts w:ascii="AdvMO" w:hAnsi="AdvMO" w:cs="AdvMO"/>
          <w:color w:val="000000" w:themeColor="text1"/>
          <w:sz w:val="18"/>
          <w:szCs w:val="18"/>
        </w:rPr>
      </w:pPr>
      <w:r w:rsidRPr="00AA676B">
        <w:rPr>
          <w:rFonts w:ascii="AdvMO" w:hAnsi="AdvMO" w:cs="AdvMO"/>
          <w:color w:val="000000" w:themeColor="text1"/>
          <w:sz w:val="18"/>
          <w:szCs w:val="18"/>
        </w:rPr>
        <w:t>New York: Playboy.</w:t>
      </w:r>
    </w:p>
    <w:p w:rsidR="009F5D3E" w:rsidRPr="00AA676B" w:rsidRDefault="009F5D3E" w:rsidP="009F5D3E">
      <w:pPr>
        <w:autoSpaceDE w:val="0"/>
        <w:autoSpaceDN w:val="0"/>
        <w:adjustRightInd w:val="0"/>
        <w:spacing w:after="0" w:line="240" w:lineRule="auto"/>
        <w:rPr>
          <w:rFonts w:ascii="AdvMO" w:hAnsi="AdvMO" w:cs="AdvMO"/>
          <w:color w:val="000000" w:themeColor="text1"/>
          <w:sz w:val="17"/>
          <w:szCs w:val="17"/>
        </w:rPr>
      </w:pPr>
      <w:r w:rsidRPr="00AA676B">
        <w:rPr>
          <w:rFonts w:ascii="AdvMOI" w:hAnsi="AdvMOI" w:cs="AdvMOI"/>
          <w:color w:val="000000" w:themeColor="text1"/>
          <w:sz w:val="20"/>
          <w:szCs w:val="20"/>
        </w:rPr>
        <w:t xml:space="preserve">Critical Forum: John Lennon </w:t>
      </w:r>
      <w:r w:rsidRPr="00AA676B">
        <w:rPr>
          <w:rFonts w:ascii="AdvMO" w:hAnsi="AdvMO" w:cs="AdvMO"/>
          <w:color w:val="000000" w:themeColor="text1"/>
          <w:sz w:val="17"/>
          <w:szCs w:val="17"/>
        </w:rPr>
        <w:t>455</w:t>
      </w:r>
    </w:p>
    <w:p w:rsidR="005453A7" w:rsidRPr="00AA676B" w:rsidRDefault="005453A7" w:rsidP="009F5D3E">
      <w:pPr>
        <w:rPr>
          <w:color w:val="000000" w:themeColor="text1"/>
        </w:rPr>
      </w:pPr>
    </w:p>
    <w:p w:rsidR="009F5D3E" w:rsidRPr="00AA676B" w:rsidRDefault="009F5D3E" w:rsidP="009F5D3E">
      <w:pPr>
        <w:rPr>
          <w:color w:val="000000" w:themeColor="text1"/>
        </w:rPr>
      </w:pPr>
    </w:p>
    <w:p w:rsidR="009F5D3E" w:rsidRPr="00AA676B" w:rsidRDefault="009F5D3E" w:rsidP="009F5D3E">
      <w:pPr>
        <w:rPr>
          <w:color w:val="000000" w:themeColor="text1"/>
        </w:rPr>
      </w:pPr>
    </w:p>
    <w:p w:rsidR="009F5D3E" w:rsidRPr="00AA676B" w:rsidRDefault="009F5D3E" w:rsidP="009F5D3E">
      <w:pPr>
        <w:rPr>
          <w:color w:val="000000" w:themeColor="text1"/>
        </w:rPr>
      </w:pPr>
    </w:p>
    <w:p w:rsidR="009F5D3E" w:rsidRPr="00AA676B" w:rsidRDefault="009F5D3E" w:rsidP="009F5D3E">
      <w:pPr>
        <w:rPr>
          <w:color w:val="000000" w:themeColor="text1"/>
        </w:rPr>
      </w:pPr>
    </w:p>
    <w:p w:rsidR="009F5D3E" w:rsidRPr="00AA676B" w:rsidRDefault="009F5D3E" w:rsidP="009F5D3E">
      <w:pPr>
        <w:rPr>
          <w:color w:val="000000" w:themeColor="text1"/>
        </w:rPr>
      </w:pPr>
    </w:p>
    <w:p w:rsidR="009F5D3E" w:rsidRPr="00AA676B" w:rsidRDefault="009F5D3E" w:rsidP="009F5D3E">
      <w:pPr>
        <w:rPr>
          <w:color w:val="000000" w:themeColor="text1"/>
        </w:rPr>
      </w:pPr>
    </w:p>
    <w:p w:rsidR="00AA676B" w:rsidRPr="00AA676B" w:rsidRDefault="00AA676B" w:rsidP="00AA676B">
      <w:pPr>
        <w:shd w:val="clear" w:color="auto" w:fill="FFFFCC"/>
        <w:spacing w:after="0" w:line="240" w:lineRule="auto"/>
        <w:rPr>
          <w:rFonts w:ascii="Arial" w:eastAsia="Times New Roman" w:hAnsi="Arial" w:cs="Arial"/>
          <w:color w:val="000000" w:themeColor="text1"/>
          <w:sz w:val="19"/>
          <w:szCs w:val="19"/>
        </w:rPr>
      </w:pPr>
      <w:r w:rsidRPr="00AA676B">
        <w:rPr>
          <w:rFonts w:ascii="Arial" w:eastAsia="Times New Roman" w:hAnsi="Arial" w:cs="Arial"/>
          <w:b/>
          <w:bCs/>
          <w:color w:val="000000" w:themeColor="text1"/>
          <w:sz w:val="19"/>
          <w:szCs w:val="19"/>
        </w:rPr>
        <w:t>Wednesday, 23th Feb 1944</w:t>
      </w:r>
    </w:p>
    <w:p w:rsidR="00AA676B" w:rsidRPr="00AA676B" w:rsidRDefault="00AA676B" w:rsidP="00AA676B">
      <w:pPr>
        <w:shd w:val="clear" w:color="auto" w:fill="FFFFCC"/>
        <w:spacing w:before="100" w:beforeAutospacing="1" w:after="100" w:afterAutospacing="1" w:line="240" w:lineRule="auto"/>
        <w:rPr>
          <w:rFonts w:ascii="Arial" w:eastAsia="Times New Roman" w:hAnsi="Arial" w:cs="Arial"/>
          <w:color w:val="000000" w:themeColor="text1"/>
          <w:sz w:val="19"/>
          <w:szCs w:val="19"/>
        </w:rPr>
      </w:pPr>
      <w:r w:rsidRPr="00AA676B">
        <w:rPr>
          <w:rFonts w:ascii="Arial" w:eastAsia="Times New Roman" w:hAnsi="Arial" w:cs="Arial"/>
          <w:color w:val="000000" w:themeColor="text1"/>
          <w:sz w:val="19"/>
          <w:szCs w:val="19"/>
        </w:rPr>
        <w:t xml:space="preserve">"As long as this exists," I thought, "and I may live to see it, this sunshine, the cloudless skies, while this lasts, I cannot be unhappy." The best remedy for those who are afraid, lonely or unhappy is to go outside, somewhere where they can be quite alone with the heavens, nature, and God. Because only then does one feel that all is as it should be and that God wishes to see people happy, </w:t>
      </w:r>
      <w:proofErr w:type="spellStart"/>
      <w:r w:rsidRPr="00AA676B">
        <w:rPr>
          <w:rFonts w:ascii="Arial" w:eastAsia="Times New Roman" w:hAnsi="Arial" w:cs="Arial"/>
          <w:color w:val="000000" w:themeColor="text1"/>
          <w:sz w:val="19"/>
          <w:szCs w:val="19"/>
        </w:rPr>
        <w:t>admist</w:t>
      </w:r>
      <w:proofErr w:type="spellEnd"/>
      <w:r w:rsidRPr="00AA676B">
        <w:rPr>
          <w:rFonts w:ascii="Arial" w:eastAsia="Times New Roman" w:hAnsi="Arial" w:cs="Arial"/>
          <w:color w:val="000000" w:themeColor="text1"/>
          <w:sz w:val="19"/>
          <w:szCs w:val="19"/>
        </w:rPr>
        <w:t xml:space="preserve"> the simple beauty of nature. As long as this exists, and it certainly always will, I know that then </w:t>
      </w:r>
      <w:proofErr w:type="spellStart"/>
      <w:r w:rsidRPr="00AA676B">
        <w:rPr>
          <w:rFonts w:ascii="Arial" w:eastAsia="Times New Roman" w:hAnsi="Arial" w:cs="Arial"/>
          <w:color w:val="000000" w:themeColor="text1"/>
          <w:sz w:val="19"/>
          <w:szCs w:val="19"/>
        </w:rPr>
        <w:t>thee</w:t>
      </w:r>
      <w:proofErr w:type="spellEnd"/>
      <w:r w:rsidRPr="00AA676B">
        <w:rPr>
          <w:rFonts w:ascii="Arial" w:eastAsia="Times New Roman" w:hAnsi="Arial" w:cs="Arial"/>
          <w:color w:val="000000" w:themeColor="text1"/>
          <w:sz w:val="19"/>
          <w:szCs w:val="19"/>
        </w:rPr>
        <w:t xml:space="preserve"> will always be comfort for every sorrow, whatever the circumstances may be. And I firmly believe that natu</w:t>
      </w:r>
      <w:bookmarkStart w:id="0" w:name="_GoBack"/>
      <w:bookmarkEnd w:id="0"/>
      <w:r w:rsidRPr="00AA676B">
        <w:rPr>
          <w:rFonts w:ascii="Arial" w:eastAsia="Times New Roman" w:hAnsi="Arial" w:cs="Arial"/>
          <w:color w:val="000000" w:themeColor="text1"/>
          <w:sz w:val="19"/>
          <w:szCs w:val="19"/>
        </w:rPr>
        <w:t xml:space="preserve">re brings solace in all troubles. </w:t>
      </w:r>
    </w:p>
    <w:p w:rsidR="00AA676B" w:rsidRPr="00AA676B" w:rsidRDefault="00AA676B" w:rsidP="00AA676B">
      <w:pPr>
        <w:shd w:val="clear" w:color="auto" w:fill="FFFFCC"/>
        <w:spacing w:after="0" w:line="240" w:lineRule="auto"/>
        <w:rPr>
          <w:rFonts w:ascii="Arial" w:eastAsia="Times New Roman" w:hAnsi="Arial" w:cs="Arial"/>
          <w:color w:val="000000" w:themeColor="text1"/>
          <w:sz w:val="19"/>
          <w:szCs w:val="19"/>
        </w:rPr>
      </w:pPr>
      <w:r w:rsidRPr="00AA676B">
        <w:rPr>
          <w:rFonts w:ascii="Arial" w:eastAsia="Times New Roman" w:hAnsi="Arial" w:cs="Arial"/>
          <w:b/>
          <w:bCs/>
          <w:color w:val="000000" w:themeColor="text1"/>
          <w:sz w:val="19"/>
          <w:szCs w:val="19"/>
        </w:rPr>
        <w:t>Saturday, 15th July 1944</w:t>
      </w:r>
    </w:p>
    <w:p w:rsidR="00AA676B" w:rsidRPr="00AA676B" w:rsidRDefault="00AA676B" w:rsidP="00AA676B">
      <w:pPr>
        <w:shd w:val="clear" w:color="auto" w:fill="FFFFCC"/>
        <w:spacing w:before="100" w:beforeAutospacing="1" w:after="100" w:afterAutospacing="1" w:line="240" w:lineRule="auto"/>
        <w:rPr>
          <w:rFonts w:ascii="Arial" w:eastAsia="Times New Roman" w:hAnsi="Arial" w:cs="Arial"/>
          <w:color w:val="000000" w:themeColor="text1"/>
          <w:sz w:val="19"/>
          <w:szCs w:val="19"/>
        </w:rPr>
      </w:pPr>
      <w:r w:rsidRPr="00AA676B">
        <w:rPr>
          <w:rFonts w:ascii="Arial" w:eastAsia="Times New Roman" w:hAnsi="Arial" w:cs="Arial"/>
          <w:color w:val="000000" w:themeColor="text1"/>
          <w:sz w:val="19"/>
          <w:szCs w:val="19"/>
        </w:rPr>
        <w:t xml:space="preserve">It's really a wonder that I haven't dropped all my ideals, because they seem so absurd and impossible to carry out. Yet I keep them, because in spite of everything I still believe that people are really good at heart. I simply can't build up my hopes on a foundation consisting of confusion, misery, and death. I see the world gradually being turned into a wilderness, I hear the ever approaching thunder, which will destroy us too, I can feel the sufferings of millions and yet, if I look up into the heavens, I think that it will all come right, that this cruelty too will end, and that peace and </w:t>
      </w:r>
      <w:proofErr w:type="spellStart"/>
      <w:r w:rsidRPr="00AA676B">
        <w:rPr>
          <w:rFonts w:ascii="Arial" w:eastAsia="Times New Roman" w:hAnsi="Arial" w:cs="Arial"/>
          <w:color w:val="000000" w:themeColor="text1"/>
          <w:sz w:val="19"/>
          <w:szCs w:val="19"/>
        </w:rPr>
        <w:t>tranquillity</w:t>
      </w:r>
      <w:proofErr w:type="spellEnd"/>
      <w:r w:rsidRPr="00AA676B">
        <w:rPr>
          <w:rFonts w:ascii="Arial" w:eastAsia="Times New Roman" w:hAnsi="Arial" w:cs="Arial"/>
          <w:color w:val="000000" w:themeColor="text1"/>
          <w:sz w:val="19"/>
          <w:szCs w:val="19"/>
        </w:rPr>
        <w:t xml:space="preserve"> will return again. </w:t>
      </w:r>
    </w:p>
    <w:p w:rsidR="00AA676B" w:rsidRPr="00AA676B" w:rsidRDefault="00AA676B" w:rsidP="00AA676B">
      <w:pPr>
        <w:shd w:val="clear" w:color="auto" w:fill="FFFFCC"/>
        <w:spacing w:after="0" w:line="240" w:lineRule="auto"/>
        <w:rPr>
          <w:rFonts w:ascii="Arial" w:eastAsia="Times New Roman" w:hAnsi="Arial" w:cs="Arial"/>
          <w:color w:val="000000" w:themeColor="text1"/>
          <w:sz w:val="19"/>
          <w:szCs w:val="19"/>
        </w:rPr>
      </w:pPr>
      <w:r w:rsidRPr="00AA676B">
        <w:rPr>
          <w:rFonts w:ascii="Arial" w:eastAsia="Times New Roman" w:hAnsi="Arial" w:cs="Arial"/>
          <w:b/>
          <w:bCs/>
          <w:color w:val="000000" w:themeColor="text1"/>
          <w:sz w:val="19"/>
          <w:szCs w:val="19"/>
        </w:rPr>
        <w:t>Tuesday, 1st Aug 1944</w:t>
      </w:r>
    </w:p>
    <w:p w:rsidR="00AA676B" w:rsidRPr="00AA676B" w:rsidRDefault="00AA676B" w:rsidP="00AA676B">
      <w:pPr>
        <w:shd w:val="clear" w:color="auto" w:fill="FFFFCC"/>
        <w:spacing w:before="100" w:beforeAutospacing="1" w:after="100" w:afterAutospacing="1" w:line="240" w:lineRule="auto"/>
        <w:rPr>
          <w:rFonts w:ascii="Arial" w:eastAsia="Times New Roman" w:hAnsi="Arial" w:cs="Arial"/>
          <w:color w:val="000000" w:themeColor="text1"/>
          <w:sz w:val="19"/>
          <w:szCs w:val="19"/>
        </w:rPr>
      </w:pPr>
      <w:r w:rsidRPr="00AA676B">
        <w:rPr>
          <w:rFonts w:ascii="Arial" w:eastAsia="Times New Roman" w:hAnsi="Arial" w:cs="Arial"/>
          <w:color w:val="000000" w:themeColor="text1"/>
          <w:sz w:val="19"/>
          <w:szCs w:val="19"/>
        </w:rPr>
        <w:t xml:space="preserve">I'm awfully scared that everyone who knows me as I always am will discover that I have another side, a finer and better side. I'm afraid they'll laugh at me, think I'm ridiculous and sentimental, </w:t>
      </w:r>
      <w:proofErr w:type="gramStart"/>
      <w:r w:rsidRPr="00AA676B">
        <w:rPr>
          <w:rFonts w:ascii="Arial" w:eastAsia="Times New Roman" w:hAnsi="Arial" w:cs="Arial"/>
          <w:color w:val="000000" w:themeColor="text1"/>
          <w:sz w:val="19"/>
          <w:szCs w:val="19"/>
        </w:rPr>
        <w:t>not</w:t>
      </w:r>
      <w:proofErr w:type="gramEnd"/>
      <w:r w:rsidRPr="00AA676B">
        <w:rPr>
          <w:rFonts w:ascii="Arial" w:eastAsia="Times New Roman" w:hAnsi="Arial" w:cs="Arial"/>
          <w:color w:val="000000" w:themeColor="text1"/>
          <w:sz w:val="19"/>
          <w:szCs w:val="19"/>
        </w:rPr>
        <w:t xml:space="preserve"> take me seriously. I'm used to not being </w:t>
      </w:r>
      <w:proofErr w:type="spellStart"/>
      <w:r w:rsidRPr="00AA676B">
        <w:rPr>
          <w:rFonts w:ascii="Arial" w:eastAsia="Times New Roman" w:hAnsi="Arial" w:cs="Arial"/>
          <w:color w:val="000000" w:themeColor="text1"/>
          <w:sz w:val="19"/>
          <w:szCs w:val="19"/>
        </w:rPr>
        <w:t>taked</w:t>
      </w:r>
      <w:proofErr w:type="spellEnd"/>
      <w:r w:rsidRPr="00AA676B">
        <w:rPr>
          <w:rFonts w:ascii="Arial" w:eastAsia="Times New Roman" w:hAnsi="Arial" w:cs="Arial"/>
          <w:color w:val="000000" w:themeColor="text1"/>
          <w:sz w:val="19"/>
          <w:szCs w:val="19"/>
        </w:rPr>
        <w:t xml:space="preserve"> seriously but it's only the "light-hearted" Anne that's used to it and can bear it; the "deeper" Anne is </w:t>
      </w:r>
      <w:proofErr w:type="spellStart"/>
      <w:r w:rsidRPr="00AA676B">
        <w:rPr>
          <w:rFonts w:ascii="Arial" w:eastAsia="Times New Roman" w:hAnsi="Arial" w:cs="Arial"/>
          <w:color w:val="000000" w:themeColor="text1"/>
          <w:sz w:val="19"/>
          <w:szCs w:val="19"/>
        </w:rPr>
        <w:t>is</w:t>
      </w:r>
      <w:proofErr w:type="spellEnd"/>
      <w:r w:rsidRPr="00AA676B">
        <w:rPr>
          <w:rFonts w:ascii="Arial" w:eastAsia="Times New Roman" w:hAnsi="Arial" w:cs="Arial"/>
          <w:color w:val="000000" w:themeColor="text1"/>
          <w:sz w:val="19"/>
          <w:szCs w:val="19"/>
        </w:rPr>
        <w:t xml:space="preserve"> too frail for it. Sometimes, when I really compel the good Anne to take the stage for a quarter of an hour, she simply shrivels up as soon as she has to speak, and lets Anne number one take over, and before I realize it, she has disappeared. </w:t>
      </w:r>
    </w:p>
    <w:p w:rsidR="00AA676B" w:rsidRPr="00AA676B" w:rsidRDefault="00AA676B" w:rsidP="00AA676B">
      <w:pPr>
        <w:shd w:val="clear" w:color="auto" w:fill="FFFFCC"/>
        <w:spacing w:before="100" w:beforeAutospacing="1" w:after="100" w:afterAutospacing="1" w:line="240" w:lineRule="auto"/>
        <w:rPr>
          <w:rFonts w:ascii="Arial" w:eastAsia="Times New Roman" w:hAnsi="Arial" w:cs="Arial"/>
          <w:color w:val="000000" w:themeColor="text1"/>
          <w:sz w:val="19"/>
          <w:szCs w:val="19"/>
        </w:rPr>
      </w:pPr>
      <w:r w:rsidRPr="00AA676B">
        <w:rPr>
          <w:rFonts w:ascii="Arial" w:eastAsia="Times New Roman" w:hAnsi="Arial" w:cs="Arial"/>
          <w:color w:val="000000" w:themeColor="text1"/>
          <w:sz w:val="19"/>
          <w:szCs w:val="19"/>
        </w:rPr>
        <w:t xml:space="preserve">Therefore, the nice Anne is never present in company, has not appeared one </w:t>
      </w:r>
      <w:proofErr w:type="spellStart"/>
      <w:r w:rsidRPr="00AA676B">
        <w:rPr>
          <w:rFonts w:ascii="Arial" w:eastAsia="Times New Roman" w:hAnsi="Arial" w:cs="Arial"/>
          <w:color w:val="000000" w:themeColor="text1"/>
          <w:sz w:val="19"/>
          <w:szCs w:val="19"/>
        </w:rPr>
        <w:t>simgle</w:t>
      </w:r>
      <w:proofErr w:type="spellEnd"/>
      <w:r w:rsidRPr="00AA676B">
        <w:rPr>
          <w:rFonts w:ascii="Arial" w:eastAsia="Times New Roman" w:hAnsi="Arial" w:cs="Arial"/>
          <w:color w:val="000000" w:themeColor="text1"/>
          <w:sz w:val="19"/>
          <w:szCs w:val="19"/>
        </w:rPr>
        <w:t xml:space="preserve"> time so far, but almost always predominates when we're alone. I know exactly how I'd like to be, how I am too... inside. But, alas, I'm only like that for myself. And perhaps that's why, no, I'm sure it's the reason why I say I've got a happy nature within and why other people think I've got a happy nature without. I'm guided by the pure Anne within, but outside I'm nothing but a frolicsome little goat </w:t>
      </w:r>
      <w:proofErr w:type="gramStart"/>
      <w:r w:rsidRPr="00AA676B">
        <w:rPr>
          <w:rFonts w:ascii="Arial" w:eastAsia="Times New Roman" w:hAnsi="Arial" w:cs="Arial"/>
          <w:color w:val="000000" w:themeColor="text1"/>
          <w:sz w:val="19"/>
          <w:szCs w:val="19"/>
        </w:rPr>
        <w:t>who's</w:t>
      </w:r>
      <w:proofErr w:type="gramEnd"/>
      <w:r w:rsidRPr="00AA676B">
        <w:rPr>
          <w:rFonts w:ascii="Arial" w:eastAsia="Times New Roman" w:hAnsi="Arial" w:cs="Arial"/>
          <w:color w:val="000000" w:themeColor="text1"/>
          <w:sz w:val="19"/>
          <w:szCs w:val="19"/>
        </w:rPr>
        <w:t xml:space="preserve"> broken loose. </w:t>
      </w:r>
    </w:p>
    <w:p w:rsidR="00AA676B" w:rsidRPr="00AA676B" w:rsidRDefault="00AA676B" w:rsidP="00AA676B">
      <w:pPr>
        <w:shd w:val="clear" w:color="auto" w:fill="FFFFCC"/>
        <w:spacing w:before="100" w:beforeAutospacing="1" w:after="100" w:afterAutospacing="1" w:line="240" w:lineRule="auto"/>
        <w:rPr>
          <w:rFonts w:ascii="Arial" w:eastAsia="Times New Roman" w:hAnsi="Arial" w:cs="Arial"/>
          <w:color w:val="000000" w:themeColor="text1"/>
          <w:sz w:val="19"/>
          <w:szCs w:val="19"/>
        </w:rPr>
      </w:pPr>
      <w:r w:rsidRPr="00AA676B">
        <w:rPr>
          <w:rFonts w:ascii="Arial" w:eastAsia="Times New Roman" w:hAnsi="Arial" w:cs="Arial"/>
          <w:color w:val="000000" w:themeColor="text1"/>
          <w:sz w:val="19"/>
          <w:szCs w:val="19"/>
        </w:rPr>
        <w:t xml:space="preserve">As I've already said, I never utter my real feelings about anything and that's how I've acquired the name of chaser-after-boys, flirt, know-all, reader of love stories. The cheerful Anne laughs about it, gives cheeky answers, shrugs her shoulders indifferently, behaves as if she </w:t>
      </w:r>
      <w:proofErr w:type="spellStart"/>
      <w:r w:rsidRPr="00AA676B">
        <w:rPr>
          <w:rFonts w:ascii="Arial" w:eastAsia="Times New Roman" w:hAnsi="Arial" w:cs="Arial"/>
          <w:color w:val="000000" w:themeColor="text1"/>
          <w:sz w:val="19"/>
          <w:szCs w:val="19"/>
        </w:rPr>
        <w:t>dosen't</w:t>
      </w:r>
      <w:proofErr w:type="spellEnd"/>
      <w:r w:rsidRPr="00AA676B">
        <w:rPr>
          <w:rFonts w:ascii="Arial" w:eastAsia="Times New Roman" w:hAnsi="Arial" w:cs="Arial"/>
          <w:color w:val="000000" w:themeColor="text1"/>
          <w:sz w:val="19"/>
          <w:szCs w:val="19"/>
        </w:rPr>
        <w:t xml:space="preserve"> care, but, oh dearie me, the quiet Anne's reactions are just the opposite. If I'm to be quite honest, then I must admit that it does hurt </w:t>
      </w:r>
      <w:proofErr w:type="gramStart"/>
      <w:r w:rsidRPr="00AA676B">
        <w:rPr>
          <w:rFonts w:ascii="Arial" w:eastAsia="Times New Roman" w:hAnsi="Arial" w:cs="Arial"/>
          <w:color w:val="000000" w:themeColor="text1"/>
          <w:sz w:val="19"/>
          <w:szCs w:val="19"/>
        </w:rPr>
        <w:t>me, that</w:t>
      </w:r>
      <w:proofErr w:type="gramEnd"/>
      <w:r w:rsidRPr="00AA676B">
        <w:rPr>
          <w:rFonts w:ascii="Arial" w:eastAsia="Times New Roman" w:hAnsi="Arial" w:cs="Arial"/>
          <w:color w:val="000000" w:themeColor="text1"/>
          <w:sz w:val="19"/>
          <w:szCs w:val="19"/>
        </w:rPr>
        <w:t xml:space="preserve"> I try terribly hard to change myself, but that I'm always fighting against a more powerful enemy. </w:t>
      </w:r>
    </w:p>
    <w:p w:rsidR="00AA676B" w:rsidRPr="00AA676B" w:rsidRDefault="00AA676B" w:rsidP="00AA676B">
      <w:pPr>
        <w:shd w:val="clear" w:color="auto" w:fill="FFFFCC"/>
        <w:spacing w:before="100" w:beforeAutospacing="1" w:after="100" w:afterAutospacing="1" w:line="240" w:lineRule="auto"/>
        <w:rPr>
          <w:rFonts w:ascii="Arial" w:eastAsia="Times New Roman" w:hAnsi="Arial" w:cs="Arial"/>
          <w:color w:val="000000" w:themeColor="text1"/>
          <w:sz w:val="19"/>
          <w:szCs w:val="19"/>
        </w:rPr>
      </w:pPr>
      <w:r w:rsidRPr="00AA676B">
        <w:rPr>
          <w:rFonts w:ascii="Arial" w:eastAsia="Times New Roman" w:hAnsi="Arial" w:cs="Arial"/>
          <w:color w:val="000000" w:themeColor="text1"/>
          <w:sz w:val="19"/>
          <w:szCs w:val="19"/>
        </w:rPr>
        <w:t xml:space="preserve">A voice sobs within me: "There you are, that's what's become of you: you're uncharitable, you look supercilious and peevish, people dislike you and all because you won't listen to the advice given you by your own better half." Oh, I would like to listen, but it </w:t>
      </w:r>
      <w:proofErr w:type="spellStart"/>
      <w:r w:rsidRPr="00AA676B">
        <w:rPr>
          <w:rFonts w:ascii="Arial" w:eastAsia="Times New Roman" w:hAnsi="Arial" w:cs="Arial"/>
          <w:color w:val="000000" w:themeColor="text1"/>
          <w:sz w:val="19"/>
          <w:szCs w:val="19"/>
        </w:rPr>
        <w:t>doesen't</w:t>
      </w:r>
      <w:proofErr w:type="spellEnd"/>
      <w:r w:rsidRPr="00AA676B">
        <w:rPr>
          <w:rFonts w:ascii="Arial" w:eastAsia="Times New Roman" w:hAnsi="Arial" w:cs="Arial"/>
          <w:color w:val="000000" w:themeColor="text1"/>
          <w:sz w:val="19"/>
          <w:szCs w:val="19"/>
        </w:rPr>
        <w:t xml:space="preserve"> work; if I'm quiet and serious, everyone thinks it's a new comedy and then I have to get out of it by turning it into a joke, not to mention my own family, who are sure to think I'm ill, make me swallow pills for headaches and nerves, feel my neck and my head to see whether I'm running a temperature, ask me if I'm constipated and criticize me for being in a bad mood. I can't keep that up: if I'm watched to that extent, I start by getting snappy, then unhappy, and finally I twist my heart around again, so that the bad is on the outside and the good is on the inside and keep on trying to find a way of becoming what I would so like to be, and what I could be, if... there weren't any people living in the world. </w:t>
      </w:r>
    </w:p>
    <w:p w:rsidR="00AA676B" w:rsidRPr="00AA676B" w:rsidRDefault="00AA676B" w:rsidP="00AA676B">
      <w:pPr>
        <w:shd w:val="clear" w:color="auto" w:fill="FFFFCC"/>
        <w:spacing w:before="100" w:beforeAutospacing="1" w:after="100" w:afterAutospacing="1" w:line="240" w:lineRule="auto"/>
        <w:rPr>
          <w:rFonts w:ascii="Arial" w:eastAsia="Times New Roman" w:hAnsi="Arial" w:cs="Arial"/>
          <w:color w:val="000000" w:themeColor="text1"/>
          <w:sz w:val="19"/>
          <w:szCs w:val="19"/>
        </w:rPr>
      </w:pPr>
      <w:r w:rsidRPr="00AA676B">
        <w:rPr>
          <w:rFonts w:ascii="Arial" w:eastAsia="Times New Roman" w:hAnsi="Arial" w:cs="Arial"/>
          <w:i/>
          <w:iCs/>
          <w:color w:val="000000" w:themeColor="text1"/>
          <w:sz w:val="19"/>
          <w:szCs w:val="19"/>
        </w:rPr>
        <w:t>This is the last entry in the diary. Anne's family's hiding place was discovered by the gestapo a few days later. She died in a concentration camp in 1945.</w:t>
      </w:r>
    </w:p>
    <w:p w:rsidR="009F5D3E" w:rsidRPr="00AA676B" w:rsidRDefault="009F5D3E" w:rsidP="009F5D3E">
      <w:pPr>
        <w:rPr>
          <w:color w:val="000000" w:themeColor="text1"/>
        </w:rPr>
      </w:pPr>
    </w:p>
    <w:p w:rsidR="009F5D3E" w:rsidRPr="00AA676B" w:rsidRDefault="009F5D3E" w:rsidP="009F5D3E">
      <w:pPr>
        <w:rPr>
          <w:color w:val="000000" w:themeColor="text1"/>
        </w:rPr>
      </w:pPr>
    </w:p>
    <w:sectPr w:rsidR="009F5D3E" w:rsidRPr="00AA676B" w:rsidSect="00EF2E4D">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dvFRX">
    <w:panose1 w:val="00000000000000000000"/>
    <w:charset w:val="00"/>
    <w:family w:val="swiss"/>
    <w:notTrueType/>
    <w:pitch w:val="default"/>
    <w:sig w:usb0="00000003" w:usb1="00000000" w:usb2="00000000" w:usb3="00000000" w:csb0="00000001" w:csb1="00000000"/>
  </w:font>
  <w:font w:name="AdvMO">
    <w:panose1 w:val="00000000000000000000"/>
    <w:charset w:val="00"/>
    <w:family w:val="roman"/>
    <w:notTrueType/>
    <w:pitch w:val="default"/>
    <w:sig w:usb0="00000003" w:usb1="00000000" w:usb2="00000000" w:usb3="00000000" w:csb0="00000001" w:csb1="00000000"/>
  </w:font>
  <w:font w:name="AdvBMa1">
    <w:panose1 w:val="00000000000000000000"/>
    <w:charset w:val="00"/>
    <w:family w:val="auto"/>
    <w:notTrueType/>
    <w:pitch w:val="default"/>
    <w:sig w:usb0="00000003" w:usb1="00000000" w:usb2="00000000" w:usb3="00000000" w:csb0="00000001" w:csb1="00000000"/>
  </w:font>
  <w:font w:name="AdvMOB">
    <w:panose1 w:val="00000000000000000000"/>
    <w:charset w:val="00"/>
    <w:family w:val="roman"/>
    <w:notTrueType/>
    <w:pitch w:val="default"/>
    <w:sig w:usb0="00000003" w:usb1="00000000" w:usb2="00000000" w:usb3="00000000" w:csb0="00000001" w:csb1="00000000"/>
  </w:font>
  <w:font w:name="AdvMOI">
    <w:panose1 w:val="00000000000000000000"/>
    <w:charset w:val="00"/>
    <w:family w:val="swiss"/>
    <w:notTrueType/>
    <w:pitch w:val="default"/>
    <w:sig w:usb0="00000003" w:usb1="00000000" w:usb2="00000000" w:usb3="00000000" w:csb0="00000001" w:csb1="00000000"/>
  </w:font>
  <w:font w:name="AdvPi3">
    <w:panose1 w:val="00000000000000000000"/>
    <w:charset w:val="00"/>
    <w:family w:val="roman"/>
    <w:notTrueType/>
    <w:pitch w:val="default"/>
    <w:sig w:usb0="00000003" w:usb1="00000000" w:usb2="00000000" w:usb3="00000000" w:csb0="00000001" w:csb1="00000000"/>
  </w:font>
  <w:font w:name="AdvP4C4E59">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D3E"/>
    <w:rsid w:val="005453A7"/>
    <w:rsid w:val="009F5D3E"/>
    <w:rsid w:val="00AA6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917278">
      <w:bodyDiv w:val="1"/>
      <w:marLeft w:val="10"/>
      <w:marRight w:val="10"/>
      <w:marTop w:val="0"/>
      <w:marBottom w:val="0"/>
      <w:divBdr>
        <w:top w:val="none" w:sz="0" w:space="0" w:color="auto"/>
        <w:left w:val="none" w:sz="0" w:space="0" w:color="auto"/>
        <w:bottom w:val="none" w:sz="0" w:space="0" w:color="auto"/>
        <w:right w:val="none" w:sz="0" w:space="0" w:color="auto"/>
      </w:divBdr>
      <w:divsChild>
        <w:div w:id="1485194539">
          <w:marLeft w:val="0"/>
          <w:marRight w:val="0"/>
          <w:marTop w:val="480"/>
          <w:marBottom w:val="0"/>
          <w:divBdr>
            <w:top w:val="single" w:sz="6" w:space="0" w:color="auto"/>
            <w:left w:val="single" w:sz="6" w:space="0" w:color="auto"/>
            <w:bottom w:val="single" w:sz="6" w:space="0" w:color="auto"/>
            <w:right w:val="single" w:sz="6" w:space="0" w:color="auto"/>
          </w:divBdr>
          <w:divsChild>
            <w:div w:id="879633838">
              <w:marLeft w:val="240"/>
              <w:marRight w:val="240"/>
              <w:marTop w:val="240"/>
              <w:marBottom w:val="240"/>
              <w:divBdr>
                <w:top w:val="none" w:sz="0" w:space="0" w:color="auto"/>
                <w:left w:val="none" w:sz="0" w:space="0" w:color="auto"/>
                <w:bottom w:val="none" w:sz="0" w:space="0" w:color="auto"/>
                <w:right w:val="none" w:sz="0" w:space="0" w:color="auto"/>
              </w:divBdr>
            </w:div>
            <w:div w:id="479427579">
              <w:marLeft w:val="240"/>
              <w:marRight w:val="240"/>
              <w:marTop w:val="240"/>
              <w:marBottom w:val="240"/>
              <w:divBdr>
                <w:top w:val="none" w:sz="0" w:space="0" w:color="auto"/>
                <w:left w:val="none" w:sz="0" w:space="0" w:color="auto"/>
                <w:bottom w:val="none" w:sz="0" w:space="0" w:color="auto"/>
                <w:right w:val="none" w:sz="0" w:space="0" w:color="auto"/>
              </w:divBdr>
            </w:div>
            <w:div w:id="1844122908">
              <w:marLeft w:val="240"/>
              <w:marRight w:val="24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2939</Words>
  <Characters>16757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19657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1</cp:revision>
  <dcterms:created xsi:type="dcterms:W3CDTF">2013-02-25T00:39:00Z</dcterms:created>
  <dcterms:modified xsi:type="dcterms:W3CDTF">2013-02-25T00:54:00Z</dcterms:modified>
</cp:coreProperties>
</file>